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A9" w:rsidRDefault="004A6BA9"/>
    <w:p w:rsidR="00D82E34" w:rsidRDefault="00D82E34" w:rsidP="00D82E3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образовательное учреждение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</w:p>
    <w:p w:rsidR="00D82E34" w:rsidRDefault="00D82E34" w:rsidP="00D82E34">
      <w:pPr>
        <w:tabs>
          <w:tab w:val="left" w:pos="360"/>
          <w:tab w:val="left" w:pos="72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детей города Омска</w:t>
      </w: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"Городской детский (юношеский) центр»</w:t>
      </w: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eastAsia="Calibri" w:cs="Times New Roman"/>
          <w:b/>
          <w:sz w:val="32"/>
          <w:szCs w:val="32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82E34" w:rsidRDefault="00D82E34" w:rsidP="00D82E34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82E34" w:rsidRDefault="00D82E34" w:rsidP="00EE13B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Спортивный досуг</w:t>
      </w:r>
    </w:p>
    <w:p w:rsidR="00D82E34" w:rsidRDefault="00EE13BC" w:rsidP="00EE13BC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</w:t>
      </w:r>
      <w:r w:rsidR="00E22CCF">
        <w:rPr>
          <w:rFonts w:ascii="Times New Roman" w:eastAsia="Calibri" w:hAnsi="Times New Roman" w:cs="Times New Roman"/>
          <w:b/>
          <w:sz w:val="40"/>
          <w:szCs w:val="40"/>
        </w:rPr>
        <w:t>"</w:t>
      </w:r>
      <w:r w:rsidR="00DA2E39">
        <w:rPr>
          <w:rFonts w:ascii="Times New Roman" w:eastAsia="Calibri" w:hAnsi="Times New Roman" w:cs="Times New Roman"/>
          <w:b/>
          <w:sz w:val="40"/>
          <w:szCs w:val="40"/>
        </w:rPr>
        <w:t>А</w:t>
      </w:r>
      <w:bookmarkStart w:id="0" w:name="_GoBack"/>
      <w:bookmarkEnd w:id="0"/>
      <w:r w:rsidR="00E22CCF">
        <w:rPr>
          <w:rFonts w:ascii="Times New Roman" w:eastAsia="Calibri" w:hAnsi="Times New Roman" w:cs="Times New Roman"/>
          <w:b/>
          <w:sz w:val="40"/>
          <w:szCs w:val="40"/>
        </w:rPr>
        <w:t xml:space="preserve">рмейские </w:t>
      </w:r>
      <w:r w:rsidR="00D82E34">
        <w:rPr>
          <w:rFonts w:ascii="Times New Roman" w:eastAsia="Calibri" w:hAnsi="Times New Roman" w:cs="Times New Roman"/>
          <w:b/>
          <w:sz w:val="40"/>
          <w:szCs w:val="40"/>
        </w:rPr>
        <w:t xml:space="preserve"> забавы"</w:t>
      </w:r>
    </w:p>
    <w:p w:rsidR="00D82E34" w:rsidRDefault="00D82E34" w:rsidP="00EE13BC">
      <w:pPr>
        <w:tabs>
          <w:tab w:val="left" w:pos="0"/>
        </w:tabs>
        <w:spacing w:after="0" w:line="240" w:lineRule="auto"/>
        <w:ind w:firstLine="709"/>
        <w:jc w:val="center"/>
        <w:rPr>
          <w:rFonts w:ascii="Algerian" w:eastAsia="Calibri" w:hAnsi="Algerian" w:cs="Times New Roman"/>
          <w:b/>
          <w:sz w:val="40"/>
          <w:szCs w:val="40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D82E34" w:rsidRDefault="00D82E34" w:rsidP="00D82E34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Составители: </w:t>
      </w:r>
    </w:p>
    <w:p w:rsidR="00D82E34" w:rsidRDefault="00D82E34" w:rsidP="00D82E34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педагоги дополнительного образования</w:t>
      </w:r>
    </w:p>
    <w:p w:rsidR="00D82E34" w:rsidRDefault="00D82E34" w:rsidP="00D82E34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Л. С.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Черданцева</w:t>
      </w:r>
      <w:proofErr w:type="spellEnd"/>
    </w:p>
    <w:p w:rsidR="00D82E34" w:rsidRDefault="00D82E34" w:rsidP="00D82E34">
      <w:pPr>
        <w:tabs>
          <w:tab w:val="left" w:pos="5103"/>
        </w:tabs>
        <w:spacing w:after="0" w:line="240" w:lineRule="auto"/>
        <w:ind w:left="4500" w:firstLine="36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М.С Зимина</w:t>
      </w:r>
    </w:p>
    <w:p w:rsidR="00D82E34" w:rsidRDefault="00D82E34" w:rsidP="00D82E34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E34" w:rsidRDefault="00D82E34" w:rsidP="00D82E34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E34" w:rsidRDefault="00D82E34" w:rsidP="00D82E34">
      <w:pPr>
        <w:tabs>
          <w:tab w:val="left" w:pos="5103"/>
        </w:tabs>
        <w:spacing w:after="0" w:line="240" w:lineRule="auto"/>
        <w:ind w:left="450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2E34" w:rsidRDefault="00D82E34" w:rsidP="00D82E34">
      <w:pPr>
        <w:tabs>
          <w:tab w:val="left" w:pos="0"/>
          <w:tab w:val="left" w:pos="720"/>
          <w:tab w:val="left" w:pos="1800"/>
        </w:tabs>
        <w:spacing w:after="0" w:line="240" w:lineRule="auto"/>
        <w:rPr>
          <w:rFonts w:ascii="Algerian" w:eastAsia="Calibri" w:hAnsi="Algerian" w:cs="Times New Roman"/>
          <w:b/>
          <w:sz w:val="32"/>
          <w:szCs w:val="32"/>
        </w:rPr>
      </w:pPr>
    </w:p>
    <w:p w:rsidR="00D82E34" w:rsidRDefault="00D82E34" w:rsidP="00D82E34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82E34" w:rsidRDefault="00EE13BC" w:rsidP="00D82E34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г. Омск, 2024</w:t>
      </w:r>
    </w:p>
    <w:p w:rsidR="00D82E34" w:rsidRDefault="00D82E34"/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Цель: </w:t>
      </w: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у детей чувства уважения к Российской армии.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  <w:r w:rsidR="00EE13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представление об армии;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прививать любовь и уважение к армии своей страны;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двигательные навыки: ловкость, быстроту, выносливость;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воспитывать </w:t>
      </w: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уважение к победам и неудачам других.</w:t>
      </w:r>
    </w:p>
    <w:p w:rsidR="00D82E34" w:rsidRDefault="00D82E34">
      <w:pPr>
        <w:rPr>
          <w:rFonts w:ascii="Times New Roman" w:hAnsi="Times New Roman" w:cs="Times New Roman"/>
          <w:sz w:val="28"/>
          <w:szCs w:val="28"/>
        </w:rPr>
      </w:pPr>
    </w:p>
    <w:p w:rsidR="00D82E34" w:rsidRPr="00D82E34" w:rsidRDefault="00D82E34" w:rsidP="00D82E34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Дети под музыку входят в зал.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Ведущий</w:t>
      </w: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Сегодня мы собрались в этом зале, чтоб поздравить всех мужчин с Днем защитника Отечества! Защитники есть в каждой семье: дедушки, старшие братья, папы и будущие защитники – наши мальчики. 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этот день февральский, важный,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Всех мужчин мы поздравляем,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ваш особый, светлый праздник,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Вам здоровья мы желаем!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защитники, опора,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Вы поддержка и стена,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Днем защитника Отечества,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С 23 Февраля!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ребенок.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Очень любим все мы с детства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праздник в феврале.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Слава армии Российской!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Самой мирной на земле!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Хором. </w:t>
      </w: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Слава! Слава! Слава!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ребенок.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Российский воин бережет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Родной страны покой и славу.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на посту и наш народ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Гордится армией по праву!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ребенок.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рубежах своей страны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Стоят Отечества сыны,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И зорко смотрят в темноту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Те, кто сегодня на посту.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 ребенок.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сердцах мужающих сынов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Отвага дедов и отцов,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славят Родину свою</w:t>
      </w: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Те, кто сегодня на посту. </w:t>
      </w: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82E34" w:rsidRPr="00D82E34" w:rsidRDefault="00D82E34" w:rsidP="00D82E3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Ведущий. </w:t>
      </w: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стать защитником Отечества, нужно быть очень сильным, смелым и ловким. Наши ребята тоже хотят стать защитниками Родины. И уже сейчас тренируют свою силу, ловкость и выносливость. Прежде чем перейти к тренировке, мы проведем  разминку.</w:t>
      </w:r>
    </w:p>
    <w:p w:rsidR="00D82E34" w:rsidRPr="00D82E34" w:rsidRDefault="00D82E34" w:rsidP="00D82E3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82E34" w:rsidRPr="00EE13BC" w:rsidRDefault="00D82E34" w:rsidP="00D82E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EE1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Разминка «Нашей Армии – салют!»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воины идут-раз-два, раз-два,                 </w:t>
      </w:r>
      <w:proofErr w:type="gramStart"/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( </w:t>
      </w:r>
      <w:proofErr w:type="gramEnd"/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на месте</w:t>
      </w: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В барабаны громко бьют: тра-та-та, тра-та-та                  (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имитируют игру на </w:t>
      </w:r>
      <w:r w:rsidR="00EE1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барабане)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ind w:left="6120" w:hanging="6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В море наши корабли: нынче здесь – завтра там!    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 стороны, покачиваются с ноги на ногу)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плавали в дали по морям, по волнам!           (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круговые движения руками</w:t>
      </w: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ind w:left="5760" w:hanging="5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Пограничник на посту: кто идёт? кто идёт?      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(«держат автомат», поворачиваясь вправо-влево)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Едут танки по мосту: </w:t>
      </w:r>
      <w:proofErr w:type="spellStart"/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трр-вперёд</w:t>
      </w:r>
      <w:proofErr w:type="spellEnd"/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трр-вперёд</w:t>
      </w:r>
      <w:proofErr w:type="spellEnd"/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!                  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(«моторчик»)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Над землёю самолёт: у-у, у-у!                                   (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в стороны</w:t>
      </w: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ind w:left="5580" w:hanging="5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Разрешён ракетам взлёт: у-у-у-ух, у-у-у-ух!   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(приседают, ладошки сложены перед грудью, встают-поднимают руки вверх)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ind w:left="5400" w:hanging="5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пушки точно бьют: бух, бах!                 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(«бокс»,</w:t>
      </w: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выбрасывают </w:t>
      </w:r>
      <w:proofErr w:type="gramStart"/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вперёд то</w:t>
      </w:r>
      <w:proofErr w:type="gramEnd"/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правую, то левую руки)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армии – салют!                                      (</w:t>
      </w:r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поднимают руки в сторон</w:t>
      </w:r>
      <w:proofErr w:type="gramStart"/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ы-</w:t>
      </w:r>
      <w:proofErr w:type="gramEnd"/>
      <w:r w:rsidRPr="00D82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вверх)</w:t>
      </w:r>
    </w:p>
    <w:p w:rsidR="00D82E34" w:rsidRPr="00D82E34" w:rsidRDefault="00D82E34" w:rsidP="00D82E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000000"/>
          <w:sz w:val="28"/>
          <w:szCs w:val="28"/>
        </w:rPr>
        <w:t>Ура! Ура!</w:t>
      </w:r>
    </w:p>
    <w:p w:rsidR="00D82E34" w:rsidRPr="00D82E34" w:rsidRDefault="00D82E34" w:rsidP="00D82E3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color w:val="595959"/>
          <w:sz w:val="28"/>
          <w:szCs w:val="28"/>
          <w:shd w:val="clear" w:color="auto" w:fill="FFFFFF"/>
          <w:lang w:eastAsia="en-US"/>
        </w:rPr>
      </w:pP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Педагог: </w:t>
      </w:r>
    </w:p>
    <w:p w:rsidR="00D82E34" w:rsidRPr="00D82E34" w:rsidRDefault="00D82E34" w:rsidP="00D82E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Внимание, внимание!</w:t>
      </w:r>
    </w:p>
    <w:p w:rsidR="00D82E34" w:rsidRPr="00D82E34" w:rsidRDefault="00D82E34" w:rsidP="00D82E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Начинаем соревнования!</w:t>
      </w:r>
    </w:p>
    <w:p w:rsidR="00D82E34" w:rsidRPr="00D82E34" w:rsidRDefault="00D82E34" w:rsidP="00D82E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Соревнования необычные,</w:t>
      </w:r>
    </w:p>
    <w:p w:rsidR="00D82E34" w:rsidRPr="00D82E34" w:rsidRDefault="00D82E34" w:rsidP="00D82E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других </w:t>
      </w:r>
      <w:proofErr w:type="gramStart"/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отличные</w:t>
      </w:r>
      <w:proofErr w:type="gramEnd"/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D82E34" w:rsidRPr="00D82E34" w:rsidRDefault="00D82E34" w:rsidP="00D82E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E34" w:rsidRPr="00D82E34" w:rsidRDefault="00D82E34" w:rsidP="00D82E3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(Перестроение в 2 звена)</w:t>
      </w:r>
    </w:p>
    <w:p w:rsidR="00D82E34" w:rsidRPr="00D82E34" w:rsidRDefault="00D82E34" w:rsidP="00D82E3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E34" w:rsidRPr="00D82E34" w:rsidRDefault="00D82E34" w:rsidP="00D82E34">
      <w:pPr>
        <w:spacing w:after="0"/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Theme="minorHAnsi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lastRenderedPageBreak/>
        <w:t xml:space="preserve">Педагог: </w:t>
      </w:r>
      <w:r w:rsidRPr="00D82E34"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А сейчас – внимание: приветствие команд!</w:t>
      </w:r>
    </w:p>
    <w:p w:rsidR="00D82E34" w:rsidRPr="00D82E34" w:rsidRDefault="00D82E34" w:rsidP="00D82E3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i/>
          <w:color w:val="111111"/>
          <w:sz w:val="28"/>
          <w:szCs w:val="28"/>
          <w:lang w:eastAsia="en-US"/>
        </w:rPr>
        <w:t xml:space="preserve"> Команда - «Танкисты»</w:t>
      </w:r>
    </w:p>
    <w:p w:rsidR="00D82E34" w:rsidRPr="00D82E34" w:rsidRDefault="00D82E34" w:rsidP="00D82E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Наш девиз:</w:t>
      </w:r>
      <w:r w:rsidRPr="00D82E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 шагу назад, и только вперёд!</w:t>
      </w:r>
    </w:p>
    <w:p w:rsidR="00D82E34" w:rsidRPr="00D82E34" w:rsidRDefault="00D82E34" w:rsidP="00D82E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111111"/>
          <w:sz w:val="28"/>
          <w:szCs w:val="28"/>
        </w:rPr>
        <w:t>Танкисты - самый смелый народ!</w:t>
      </w:r>
    </w:p>
    <w:p w:rsidR="00D82E34" w:rsidRPr="00D82E34" w:rsidRDefault="00D82E34" w:rsidP="00D82E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Команда - «Лётчики»</w:t>
      </w:r>
    </w:p>
    <w:p w:rsidR="00D82E34" w:rsidRPr="00D82E34" w:rsidRDefault="00D82E34" w:rsidP="00D82E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Наш девиз:</w:t>
      </w:r>
      <w:r w:rsidRPr="00D82E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Летим мы, ветер обгоняем,</w:t>
      </w:r>
    </w:p>
    <w:p w:rsidR="00D82E34" w:rsidRPr="00EE13BC" w:rsidRDefault="00D82E34" w:rsidP="00EE13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111111"/>
          <w:sz w:val="28"/>
          <w:szCs w:val="28"/>
        </w:rPr>
        <w:t>На скорости всех побеждаем!</w:t>
      </w:r>
    </w:p>
    <w:p w:rsidR="00D82E34" w:rsidRPr="00D82E34" w:rsidRDefault="00D82E34" w:rsidP="00D82E3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Эстафета «Отбой - подъем»</w:t>
      </w:r>
    </w:p>
    <w:p w:rsidR="00D82E34" w:rsidRPr="00D82E34" w:rsidRDefault="00D82E34" w:rsidP="00D82E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Команды стоят у линии старта. У первых участников на голове шапки, в руках - коврики. Добегают до определенного ориентира, снимают шапки,  расстилают коврики и ложатся. Затем по команде встают, одеваются. Бегут к своей команде и передают атрибуты следующим игрокам. Выигрывает та команда, которая быстрее выполнит задание. Подведение итогов.</w:t>
      </w:r>
    </w:p>
    <w:p w:rsidR="00D82E34" w:rsidRPr="00D82E34" w:rsidRDefault="00D82E34" w:rsidP="00D82E3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Эстафета «Собери рюкзак»</w:t>
      </w:r>
    </w:p>
    <w:p w:rsidR="00D82E34" w:rsidRPr="00D82E34" w:rsidRDefault="00D82E34" w:rsidP="00D82E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Команды стоят на линии старта. Первые игроки добегают до корзинки, где лежат столовые приборы, Берут один предмет, бегут дальше и кладут его в рюкзак, оббегают ориентир. Возвращаются обратно и передают эстафету следующим игрокам. Выигрывает та команда, которая быстрее закончит эстафету. Подведение итогов.</w:t>
      </w:r>
    </w:p>
    <w:p w:rsidR="00D82E34" w:rsidRPr="00D82E34" w:rsidRDefault="00D82E34" w:rsidP="00D82E3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Эстафета «Саперы»</w:t>
      </w:r>
    </w:p>
    <w:p w:rsidR="00D82E34" w:rsidRPr="00D82E34" w:rsidRDefault="00D82E34" w:rsidP="00D82E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Команды стоят на линии старта. Первые игроки с лопатками в руках, пробегает «змейкой» между обручами. Оббегает ориентир, обратно бегут по прямой линии и передают эстафету следующим участникам. Выигрывает та команда, которая быстрее выполнит задание. Подведение итогов.</w:t>
      </w:r>
    </w:p>
    <w:p w:rsidR="00D82E34" w:rsidRPr="00D82E34" w:rsidRDefault="00D82E34" w:rsidP="00EE13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2E34" w:rsidRPr="00D82E34" w:rsidRDefault="00D82E34" w:rsidP="00D82E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Эстафета «Разбери боеприпасы»</w:t>
      </w:r>
    </w:p>
    <w:p w:rsidR="00D82E34" w:rsidRPr="00D82E34" w:rsidRDefault="00D82E34" w:rsidP="00D82E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Команды стоят на линии старта. Там же стоят пустые корзины. На повороте, у конуса, стоят корзинки с пластмассовыми шариками и кубиками.  Одна команда собирает «снаряды» круглой формы, другая квадратной. Первые участники бегут до корзины, берут «снаряд» определенной формы.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Оббегают конус, возвращаются обратно по прямой линии и передают эстафету следующим игрокам. Выигрывает та команда, которая быстрее выполнит задание. Подведение итогов.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2E34" w:rsidRPr="00D82E34" w:rsidRDefault="00D82E34" w:rsidP="00D82E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Эстафета «Морской узел»</w:t>
      </w:r>
    </w:p>
    <w:p w:rsidR="00D82E34" w:rsidRPr="00D82E34" w:rsidRDefault="00D82E34" w:rsidP="00EE13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Команды стоят на линии старта. Первые участники бегут до конуса, одевая на себя обручи. Там берут косичку из корзины, завязывают узел и возвращаются обратно по прямой линии. Передают эстафету следующему участнику. Выигрывает та команда, которая быстрее закон</w:t>
      </w:r>
      <w:r w:rsidR="00EE13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чит эстафету. Подведение итогов.</w:t>
      </w:r>
    </w:p>
    <w:p w:rsidR="00D82E34" w:rsidRPr="00D82E34" w:rsidRDefault="00D82E34" w:rsidP="00D82E3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lastRenderedPageBreak/>
        <w:t>Эстафета «Пройди полосу препятствий»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Команды стоят на линии старта. Участники перепрыгивают через стойку, проползают через тоннель. Берут обруч, одевают на себя и оббегают ориентир. Возвращаются и передают эстафету следующему игроку. Выигрывает та команда, которая быстрее выполнит задание. Подведение итогов.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(Раздается стук в дверь, входит журналистка, здоровается, фотографирует).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Журналистка: </w:t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Привет гостям, привет друзьям!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Надеюсь, я успела?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Ведь праздник нынче здесь и там,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У прессы столько дела!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Я – журналистка, для газет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Спешу отснять моменты.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Вот еду, вижу: яркий свет,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Слышны аплодисменты!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Я всех гостей и всех детей 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Сердечно поздравляю!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Ну, улыбнитесь поскорей,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На память вас снимаю! (фотографирует)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Ведущий: </w:t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Вы напишите репортаж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 том, как весел праздник наш,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 том, как все старались,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Играли и смеялись!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Мы вам расскажем, что мечтать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О службе можно с детства,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Россию нашу охранять – 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Бесценное наследство.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Журналистка: </w:t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Загадаю вамзагадки и послушаю отгадки.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1. Моряком ты можешь стать,  чтоб границу охранять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595959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И служить не на земле,   а на военном ... </w:t>
      </w:r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(</w:t>
      </w:r>
      <w:r w:rsidRPr="00D82E34">
        <w:rPr>
          <w:rFonts w:ascii="Times New Roman" w:eastAsia="Times New Roman" w:hAnsi="Times New Roman" w:cs="Times New Roman"/>
          <w:i/>
          <w:iCs/>
          <w:color w:val="595959"/>
          <w:sz w:val="28"/>
          <w:szCs w:val="28"/>
        </w:rPr>
        <w:t>корабле</w:t>
      </w:r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2. Самолет парит, как птица,  там – воздушная граница.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На посту и днем, и ночью  наш солдат – военный ... </w:t>
      </w:r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(</w:t>
      </w:r>
      <w:r w:rsidRPr="00D82E34">
        <w:rPr>
          <w:rFonts w:ascii="Times New Roman" w:eastAsia="Times New Roman" w:hAnsi="Times New Roman" w:cs="Times New Roman"/>
          <w:i/>
          <w:iCs/>
          <w:color w:val="595959"/>
          <w:sz w:val="28"/>
          <w:szCs w:val="28"/>
        </w:rPr>
        <w:t>летчик</w:t>
      </w:r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3. Снова в бой машина мчится, режут землю гусеницы,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Та машина в поле чистом  управляется ... </w:t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t>(</w:t>
      </w:r>
      <w:r w:rsidRPr="00D82E34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танкистом</w:t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4. Можешь ты солдатом стать плавать, ездить и  летать,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F7F7F"/>
          <w:sz w:val="28"/>
          <w:szCs w:val="28"/>
        </w:rPr>
      </w:pP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А в строю ходить охота –  ждет тебя, солдат, ... </w:t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t>(</w:t>
      </w:r>
      <w:r w:rsidRPr="00D82E34">
        <w:rPr>
          <w:rFonts w:ascii="Times New Roman" w:eastAsia="Times New Roman" w:hAnsi="Times New Roman" w:cs="Times New Roman"/>
          <w:i/>
          <w:iCs/>
          <w:color w:val="7F7F7F"/>
          <w:sz w:val="28"/>
          <w:szCs w:val="28"/>
        </w:rPr>
        <w:t>пехота</w:t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t>)</w:t>
      </w:r>
    </w:p>
    <w:p w:rsidR="00D82E34" w:rsidRPr="00D82E34" w:rsidRDefault="00D82E34" w:rsidP="00D82E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color w:val="7F7F7F"/>
          <w:sz w:val="20"/>
          <w:szCs w:val="20"/>
        </w:rPr>
      </w:pPr>
    </w:p>
    <w:p w:rsidR="00D82E34" w:rsidRPr="00D82E34" w:rsidRDefault="00D82E34" w:rsidP="00D82E34">
      <w:pPr>
        <w:shd w:val="clear" w:color="auto" w:fill="FFFFFF"/>
        <w:spacing w:after="150" w:line="240" w:lineRule="auto"/>
        <w:ind w:left="540" w:hanging="5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2E34">
        <w:rPr>
          <w:rFonts w:ascii="Arial" w:eastAsia="Times New Roman" w:hAnsi="Arial" w:cs="Arial"/>
          <w:color w:val="333333"/>
          <w:sz w:val="28"/>
          <w:szCs w:val="28"/>
        </w:rPr>
        <w:t>.</w:t>
      </w:r>
      <w:r w:rsidRPr="00D82E34">
        <w:rPr>
          <w:rFonts w:ascii="Arial" w:eastAsia="Times New Roman" w:hAnsi="Arial" w:cs="Arial"/>
          <w:color w:val="333333"/>
          <w:sz w:val="28"/>
          <w:szCs w:val="28"/>
        </w:rPr>
        <w:tab/>
      </w: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5. И на суше, и на море  он всегда стоит в дозоре.</w:t>
      </w: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И страну не подведет –  нарушитель не пройдет!  </w:t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t>(пограничник)</w:t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br/>
      </w:r>
      <w:r w:rsidRPr="00D82E34">
        <w:rPr>
          <w:rFonts w:ascii="Times New Roman" w:eastAsia="Times New Roman" w:hAnsi="Times New Roman" w:cs="Times New Roman"/>
          <w:color w:val="7F7F7F"/>
          <w:sz w:val="28"/>
          <w:szCs w:val="28"/>
        </w:rPr>
        <w:br/>
      </w: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6.. Заменит робота-машину –  сам обезвредит бомбу, мину.</w:t>
      </w: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     Совсем не должен ошибаться, чтобы в живых потом остаться</w:t>
      </w:r>
      <w:proofErr w:type="gramStart"/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(</w:t>
      </w:r>
      <w:proofErr w:type="gramStart"/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с</w:t>
      </w:r>
      <w:proofErr w:type="gramEnd"/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t>апер)</w:t>
      </w:r>
      <w:r w:rsidRPr="00D82E34">
        <w:rPr>
          <w:rFonts w:ascii="Times New Roman" w:eastAsia="Times New Roman" w:hAnsi="Times New Roman" w:cs="Times New Roman"/>
          <w:color w:val="595959"/>
          <w:sz w:val="28"/>
          <w:szCs w:val="28"/>
        </w:rPr>
        <w:br/>
      </w:r>
      <w:r w:rsidRPr="00D82E3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Журналистка:</w:t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Дети, а вы любите играть?</w:t>
      </w:r>
    </w:p>
    <w:p w:rsidR="00D82E34" w:rsidRPr="00D82E34" w:rsidRDefault="00D82E34" w:rsidP="00D82E3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eastAsia="en-US"/>
        </w:rPr>
        <w:t>Игра «В бой пошла пехота»</w:t>
      </w:r>
    </w:p>
    <w:p w:rsidR="00D82E34" w:rsidRPr="00D82E34" w:rsidRDefault="00D82E34" w:rsidP="00D82E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Когда ведущий произносит слова «Летчики – пилоты»  садятся на одно колено, руки в стороны.</w:t>
      </w:r>
    </w:p>
    <w:p w:rsidR="00D82E34" w:rsidRPr="00D82E34" w:rsidRDefault="00D82E34" w:rsidP="00D82E3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Когда говорит «Прячемся в окопы» все садятся, обхватив себя руками.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После слов «В бой пошла пехота» все маршируют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Журналистка: </w:t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Спасибо, дети, за игру,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Так было интересно.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Военнослужащие Омского гарнизона прислали вам посылку.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Ведущая: </w:t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 праздник подошел к концу,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И все считают дети,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Что мир отважному бойцу – </w:t>
      </w:r>
    </w:p>
    <w:p w:rsidR="00D82E34" w:rsidRPr="00D82E34" w:rsidRDefault="00D82E34" w:rsidP="00D82E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Pr="00D82E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Нужней всего на свете!</w:t>
      </w:r>
    </w:p>
    <w:p w:rsidR="00D82E34" w:rsidRPr="00D82E34" w:rsidRDefault="00D82E34" w:rsidP="00D82E34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Слава армии Российской!</w:t>
      </w:r>
    </w:p>
    <w:p w:rsidR="00D82E34" w:rsidRPr="00D82E34" w:rsidRDefault="00D82E34" w:rsidP="00D82E34">
      <w:pPr>
        <w:spacing w:after="0"/>
        <w:ind w:left="708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Самой мирной на земле!</w:t>
      </w:r>
    </w:p>
    <w:p w:rsidR="00D82E34" w:rsidRPr="00D82E34" w:rsidRDefault="00D82E34" w:rsidP="00D82E3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Хором: </w:t>
      </w:r>
      <w:r w:rsidRPr="00D82E34">
        <w:rPr>
          <w:rFonts w:ascii="Times New Roman" w:eastAsia="Calibri" w:hAnsi="Times New Roman" w:cs="Times New Roman"/>
          <w:sz w:val="28"/>
          <w:szCs w:val="28"/>
          <w:lang w:eastAsia="en-US"/>
        </w:rPr>
        <w:t>Слава! Слава! Слава!</w:t>
      </w:r>
    </w:p>
    <w:p w:rsidR="00D82E34" w:rsidRPr="00D82E34" w:rsidRDefault="00D82E34" w:rsidP="00D82E3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82E34" w:rsidRPr="00D82E34" w:rsidRDefault="00D82E34" w:rsidP="00D82E34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E3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под музыку выходят из зала.</w:t>
      </w:r>
    </w:p>
    <w:p w:rsidR="00D82E34" w:rsidRPr="00D82E34" w:rsidRDefault="00D82E34">
      <w:pPr>
        <w:rPr>
          <w:rFonts w:ascii="Times New Roman" w:hAnsi="Times New Roman" w:cs="Times New Roman"/>
          <w:sz w:val="28"/>
          <w:szCs w:val="28"/>
        </w:rPr>
      </w:pPr>
    </w:p>
    <w:sectPr w:rsidR="00D82E34" w:rsidRPr="00D82E34" w:rsidSect="00D9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92664"/>
    <w:rsid w:val="004A6BA9"/>
    <w:rsid w:val="0085428B"/>
    <w:rsid w:val="00992664"/>
    <w:rsid w:val="00D82E34"/>
    <w:rsid w:val="00D91A6B"/>
    <w:rsid w:val="00DA2E39"/>
    <w:rsid w:val="00E22CCF"/>
    <w:rsid w:val="00EE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8</cp:revision>
  <dcterms:created xsi:type="dcterms:W3CDTF">2024-02-09T10:07:00Z</dcterms:created>
  <dcterms:modified xsi:type="dcterms:W3CDTF">2024-02-12T14:34:00Z</dcterms:modified>
</cp:coreProperties>
</file>