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EE" w:rsidRDefault="003734EE" w:rsidP="003734E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О.В. Петрищева</w:t>
      </w:r>
      <w:r>
        <w:rPr>
          <w:rFonts w:ascii="Times New Roman" w:hAnsi="Times New Roman" w:cs="Times New Roman"/>
          <w:i/>
          <w:sz w:val="24"/>
          <w:szCs w:val="24"/>
        </w:rPr>
        <w:t>, педагог-психолог</w:t>
      </w:r>
      <w:r w:rsidR="00F67289">
        <w:rPr>
          <w:rFonts w:ascii="Times New Roman" w:hAnsi="Times New Roman" w:cs="Times New Roman"/>
          <w:i/>
          <w:sz w:val="24"/>
          <w:szCs w:val="24"/>
        </w:rPr>
        <w:t xml:space="preserve"> КГКУ «Бородинский детский дом»</w:t>
      </w:r>
    </w:p>
    <w:p w:rsidR="003734EE" w:rsidRDefault="003734EE" w:rsidP="003734E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734EE" w:rsidRDefault="003734EE" w:rsidP="003734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4EE" w:rsidRDefault="00B209EE" w:rsidP="003734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Образовательный проект</w:t>
      </w:r>
      <w:r w:rsidR="007A0E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0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«Диалогичный уклад учреждения. Диалог как инст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румент и предмет наставничества</w:t>
      </w:r>
      <w:r w:rsidRPr="00B20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734EE" w:rsidRDefault="003734EE" w:rsidP="003734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EE" w:rsidRPr="00B209EE" w:rsidRDefault="003734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9EE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коллективе, что не секрет, часто случаются различные конфликтные ситуации, которые зачастую дети стремятся решить с помощью силы. Навязывается решение более сильного, старшего, авторитетного воспитанника.</w:t>
      </w:r>
    </w:p>
    <w:p w:rsidR="003734EE" w:rsidRPr="00B209EE" w:rsidRDefault="003734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9EE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Причинами таких действий могут быть: неумение конструктивно выходить из конфликтных или спорных ситуаций, обсуждать и рассматривать проблему с разных позиций, слышать друг друга.</w:t>
      </w:r>
    </w:p>
    <w:p w:rsidR="003734EE" w:rsidRPr="00B209EE" w:rsidRDefault="003734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9E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 воспитанников навыка диалогового общения может способствовать разрешению конфликтных ситуаций мирным путем.</w:t>
      </w:r>
    </w:p>
    <w:p w:rsidR="003734EE" w:rsidRPr="00B209EE" w:rsidRDefault="003734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Проблема развития диалогового общения актуальна в детском коллективе. Воспитанники испытывают затруднения в построении диалога, принятия различных точек зрения. </w:t>
      </w:r>
    </w:p>
    <w:p w:rsidR="003734EE" w:rsidRPr="00B209EE" w:rsidRDefault="003734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   Поэтому в формировании коммуникативной компетенции, развитии умения культурного общения в спорных ситуациях, умения превратить спор в мирное обсуждение проблемы, заинтересованы не только педагоги, но и сами воспитанники. </w:t>
      </w:r>
    </w:p>
    <w:p w:rsidR="003734EE" w:rsidRPr="00B209EE" w:rsidRDefault="003734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Диалог – это особый инструмент, который дан нам как уникальная возможность  раскрыть не только потаенные чувства собеседника, но так же свои собственные. Диалог позволяет войти в ту часть нашей жизни, которая наполнена словами, чувствами, мыслями, ощущениями – всем тем, что делает наше существование понятным для нас самих и окружающих. </w:t>
      </w:r>
    </w:p>
    <w:p w:rsidR="00B209EE" w:rsidRPr="00B209EE" w:rsidRDefault="00870B5F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B5F">
        <w:rPr>
          <w:rFonts w:ascii="Times New Roman" w:hAnsi="Times New Roman" w:cs="Times New Roman"/>
          <w:bCs/>
          <w:sz w:val="28"/>
          <w:szCs w:val="28"/>
        </w:rPr>
        <w:t>Итак</w:t>
      </w:r>
      <w:r w:rsidR="007A0E6F">
        <w:rPr>
          <w:rFonts w:ascii="Times New Roman" w:hAnsi="Times New Roman" w:cs="Times New Roman"/>
          <w:bCs/>
          <w:sz w:val="28"/>
          <w:szCs w:val="28"/>
        </w:rPr>
        <w:t>,</w:t>
      </w:r>
      <w:r w:rsidRPr="00870B5F">
        <w:rPr>
          <w:rFonts w:ascii="Times New Roman" w:hAnsi="Times New Roman" w:cs="Times New Roman"/>
          <w:bCs/>
          <w:sz w:val="28"/>
          <w:szCs w:val="28"/>
        </w:rPr>
        <w:t xml:space="preserve"> ц</w:t>
      </w:r>
      <w:r w:rsidR="00B209EE" w:rsidRPr="00870B5F">
        <w:rPr>
          <w:rFonts w:ascii="Times New Roman" w:hAnsi="Times New Roman" w:cs="Times New Roman"/>
          <w:bCs/>
          <w:sz w:val="28"/>
          <w:szCs w:val="28"/>
        </w:rPr>
        <w:t xml:space="preserve">ель </w:t>
      </w:r>
      <w:r w:rsidRPr="00870B5F">
        <w:rPr>
          <w:rFonts w:ascii="Times New Roman" w:hAnsi="Times New Roman" w:cs="Times New Roman"/>
          <w:bCs/>
          <w:sz w:val="28"/>
          <w:szCs w:val="28"/>
        </w:rPr>
        <w:t xml:space="preserve">нашего </w:t>
      </w:r>
      <w:r w:rsidR="00B209EE" w:rsidRPr="00870B5F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7A0E6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B209EE" w:rsidRPr="00B20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09EE" w:rsidRPr="00B209EE">
        <w:rPr>
          <w:rFonts w:ascii="Times New Roman" w:hAnsi="Times New Roman" w:cs="Times New Roman"/>
          <w:sz w:val="28"/>
          <w:szCs w:val="28"/>
        </w:rPr>
        <w:t>овладение воспитанниками навыков диалогового общения через реализацию проекта «На равных»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9EE" w:rsidRPr="007A0E6F" w:rsidRDefault="00870B5F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E6F">
        <w:rPr>
          <w:rFonts w:ascii="Times New Roman" w:hAnsi="Times New Roman" w:cs="Times New Roman"/>
          <w:bCs/>
          <w:sz w:val="28"/>
          <w:szCs w:val="28"/>
        </w:rPr>
        <w:t>Реализация проекта будет осуществляться через следующие з</w:t>
      </w:r>
      <w:r w:rsidR="00B209EE" w:rsidRPr="007A0E6F">
        <w:rPr>
          <w:rFonts w:ascii="Times New Roman" w:hAnsi="Times New Roman" w:cs="Times New Roman"/>
          <w:bCs/>
          <w:sz w:val="28"/>
          <w:szCs w:val="28"/>
        </w:rPr>
        <w:t>адачи проекта:</w:t>
      </w:r>
      <w:r w:rsidR="00B209EE" w:rsidRPr="007A0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 1.Определить группу детей участвующих в проекте;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2.Разработать проект «На равных» направленный на обучение детей ведению диалога.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2.1. Определить приёмы и методы, позволяющие формировать диалоговое общение;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2.2.Применить технологию «Сократический диалог» в формировании коммуникативной компетенции;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2.3.Проанализировать результативность  реализации проекта.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3.Ввести в воспитательские занятия норму «ведение диалога».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4.Ввести традицию диалоговой формы общения.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lastRenderedPageBreak/>
        <w:t>5.Провести конкурс среди воспитанников «Лучший коммуникатор».</w:t>
      </w:r>
    </w:p>
    <w:p w:rsidR="00B209EE" w:rsidRPr="00B209EE" w:rsidRDefault="00870B5F" w:rsidP="00870B5F">
      <w:pPr>
        <w:tabs>
          <w:tab w:val="num" w:pos="72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E6F">
        <w:rPr>
          <w:rFonts w:ascii="Times New Roman" w:hAnsi="Times New Roman" w:cs="Times New Roman"/>
          <w:bCs/>
          <w:sz w:val="28"/>
          <w:szCs w:val="28"/>
        </w:rPr>
        <w:t xml:space="preserve">Участниками проекта являются </w:t>
      </w:r>
      <w:r w:rsidR="00EC2303" w:rsidRPr="00B209E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спитанники в возрасте 10-18 лет и п</w:t>
      </w:r>
      <w:r w:rsidR="00EC2303" w:rsidRPr="00B209EE">
        <w:rPr>
          <w:rFonts w:ascii="Times New Roman" w:hAnsi="Times New Roman" w:cs="Times New Roman"/>
          <w:sz w:val="28"/>
          <w:szCs w:val="28"/>
        </w:rPr>
        <w:t>едагоги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09EE" w:rsidRPr="00B209EE">
        <w:rPr>
          <w:rFonts w:ascii="Times New Roman" w:hAnsi="Times New Roman" w:cs="Times New Roman"/>
          <w:sz w:val="28"/>
          <w:szCs w:val="28"/>
        </w:rPr>
        <w:t xml:space="preserve">Дети младшего возраста, при успешном внедрении проекта, естественным образом будут вовлечены в процесс диалогической речи. 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E6F">
        <w:rPr>
          <w:rFonts w:ascii="Times New Roman" w:hAnsi="Times New Roman" w:cs="Times New Roman"/>
          <w:bCs/>
          <w:sz w:val="28"/>
          <w:szCs w:val="28"/>
        </w:rPr>
        <w:t>Практическая значимость</w:t>
      </w:r>
      <w:r w:rsidRPr="00B209EE">
        <w:rPr>
          <w:rFonts w:ascii="Times New Roman" w:hAnsi="Times New Roman" w:cs="Times New Roman"/>
          <w:sz w:val="28"/>
          <w:szCs w:val="28"/>
        </w:rPr>
        <w:t xml:space="preserve"> состоит в подборке комплекса техник, направленных на развитие умений диалогической речи воспитателей и воспитанников, овладев которой участники проекта могут стать наставниками. Воспитатели как наставники у старших детей группы,  а старшие воспитанники получат возможность более уверенно, свободно  и продуктивно общаться с ровесниками и быть наставниками младших детей, учить диалогическому общению.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Практическая деятельность наставника должна быть направлена на развитие у воспитанников</w:t>
      </w:r>
      <w:r w:rsidR="00A2528F">
        <w:rPr>
          <w:rFonts w:ascii="Times New Roman" w:hAnsi="Times New Roman" w:cs="Times New Roman"/>
          <w:sz w:val="28"/>
          <w:szCs w:val="28"/>
        </w:rPr>
        <w:t xml:space="preserve"> разнообразных речевых действий, таких как:</w:t>
      </w:r>
    </w:p>
    <w:p w:rsidR="0099036E" w:rsidRPr="00B209EE" w:rsidRDefault="00A2528F" w:rsidP="00CE3220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2303" w:rsidRPr="00B209EE">
        <w:rPr>
          <w:rFonts w:ascii="Times New Roman" w:hAnsi="Times New Roman" w:cs="Times New Roman"/>
          <w:sz w:val="28"/>
          <w:szCs w:val="28"/>
        </w:rPr>
        <w:t xml:space="preserve">бучение говорению в диалогической форме, </w:t>
      </w:r>
      <w:proofErr w:type="gramStart"/>
      <w:r w:rsidR="00EC2303" w:rsidRPr="00B209EE">
        <w:rPr>
          <w:rFonts w:ascii="Times New Roman" w:hAnsi="Times New Roman" w:cs="Times New Roman"/>
          <w:sz w:val="28"/>
          <w:szCs w:val="28"/>
        </w:rPr>
        <w:t>поддерживающих</w:t>
      </w:r>
      <w:proofErr w:type="gramEnd"/>
      <w:r w:rsidR="00EC2303" w:rsidRPr="00B209EE">
        <w:rPr>
          <w:rFonts w:ascii="Times New Roman" w:hAnsi="Times New Roman" w:cs="Times New Roman"/>
          <w:sz w:val="28"/>
          <w:szCs w:val="28"/>
        </w:rPr>
        <w:t xml:space="preserve"> двустороннюю активность; </w:t>
      </w:r>
    </w:p>
    <w:p w:rsidR="0099036E" w:rsidRPr="00B209EE" w:rsidRDefault="00EC2303" w:rsidP="00CE3220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создание коммуникативных ситуаций для моделирования диалогического общения.</w:t>
      </w:r>
    </w:p>
    <w:p w:rsidR="00B209EE" w:rsidRPr="00A2528F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28F">
        <w:rPr>
          <w:rFonts w:ascii="Times New Roman" w:hAnsi="Times New Roman" w:cs="Times New Roman"/>
          <w:bCs/>
          <w:sz w:val="28"/>
          <w:szCs w:val="28"/>
        </w:rPr>
        <w:t>Тем самым наставник решает следующие задачи:</w:t>
      </w:r>
    </w:p>
    <w:p w:rsidR="0099036E" w:rsidRPr="00B209EE" w:rsidRDefault="00EC2303" w:rsidP="00A2528F">
      <w:pPr>
        <w:numPr>
          <w:ilvl w:val="0"/>
          <w:numId w:val="8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Выявляет запрос </w:t>
      </w:r>
      <w:proofErr w:type="gramStart"/>
      <w:r w:rsidRPr="00B209E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B209EE">
        <w:rPr>
          <w:rFonts w:ascii="Times New Roman" w:hAnsi="Times New Roman" w:cs="Times New Roman"/>
          <w:sz w:val="28"/>
          <w:szCs w:val="28"/>
        </w:rPr>
        <w:t xml:space="preserve"> через обсуждение проблем;</w:t>
      </w:r>
    </w:p>
    <w:p w:rsidR="0099036E" w:rsidRPr="00B209EE" w:rsidRDefault="00EC2303" w:rsidP="00A2528F">
      <w:pPr>
        <w:numPr>
          <w:ilvl w:val="0"/>
          <w:numId w:val="8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Мотивирует к освоению нового опыта;</w:t>
      </w:r>
    </w:p>
    <w:p w:rsidR="0099036E" w:rsidRPr="00B209EE" w:rsidRDefault="00EC2303" w:rsidP="00A2528F">
      <w:pPr>
        <w:numPr>
          <w:ilvl w:val="0"/>
          <w:numId w:val="8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Осуществляет обратную связь в ходе освоения нового опыта.</w:t>
      </w:r>
    </w:p>
    <w:p w:rsidR="00B209EE" w:rsidRPr="00A2528F" w:rsidRDefault="00B209EE" w:rsidP="00A2528F">
      <w:pPr>
        <w:pStyle w:val="a4"/>
        <w:numPr>
          <w:ilvl w:val="0"/>
          <w:numId w:val="8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28F">
        <w:rPr>
          <w:rFonts w:ascii="Times New Roman" w:hAnsi="Times New Roman" w:cs="Times New Roman"/>
          <w:sz w:val="28"/>
          <w:szCs w:val="28"/>
        </w:rPr>
        <w:t>Удерживает сам структуру диалога и учит наставляемого.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При реализации проекта «На равных», обозначились проблемы, что очень сложно вести </w:t>
      </w:r>
      <w:proofErr w:type="gramStart"/>
      <w:r w:rsidRPr="00B209EE">
        <w:rPr>
          <w:rFonts w:ascii="Times New Roman" w:hAnsi="Times New Roman" w:cs="Times New Roman"/>
          <w:sz w:val="28"/>
          <w:szCs w:val="28"/>
        </w:rPr>
        <w:t>диалог</w:t>
      </w:r>
      <w:proofErr w:type="gramEnd"/>
      <w:r w:rsidRPr="00B209EE">
        <w:rPr>
          <w:rFonts w:ascii="Times New Roman" w:hAnsi="Times New Roman" w:cs="Times New Roman"/>
          <w:sz w:val="28"/>
          <w:szCs w:val="28"/>
        </w:rPr>
        <w:t xml:space="preserve"> как взрослым так и детям.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Диалогическая речь всегда мотивирована. Это означает, что мы всегда говорим по какой-то причине, с какой-то целью, которая определяется либо внешними, либо внутренними стимулами. 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Нужно вызывать у участников диалога желание или потребность говорить, а для этого необходимо создать условия, при которых появилось бы желание что-то сказать, выразить свои мысли, чувства. 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К таким условиям, прежде всего можно отнести использование стимулов. И здесь, на первых этапах, на помощь приходит метод, который в древности использовался древнегреческим философом Сократом в его беседах со своими учениками. Метод так и называется — сократический диалог.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Он подразумевает постановку особых вопросов, которые способствуют работе мышления, адекватной оценке текущего диалога и своей в ней роли. 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Посредством этих вопросов собеседник сам приходит к необходимому пониманию вещей, осознавая собственные мотивы поведения. 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lastRenderedPageBreak/>
        <w:t>В Сократическом диалоге уже прописаны опорные вопросы для каждого этапа диалога.</w:t>
      </w:r>
    </w:p>
    <w:p w:rsidR="00B209EE" w:rsidRPr="00B209EE" w:rsidRDefault="00B209EE" w:rsidP="00870B5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Диалогическую речь нельзя спланировать, так как речевое поведение одного партнера зависит от речевого поведения другого. Реакция собеседника по общению может быть совершенно непредсказуема, например, он может неожиданно перевести разговор в другое русло или вообще замолчать. </w:t>
      </w:r>
    </w:p>
    <w:p w:rsidR="00B209EE" w:rsidRPr="00B209EE" w:rsidRDefault="00870B5F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Расскажем еще</w:t>
      </w:r>
      <w:r w:rsidR="00B209EE" w:rsidRPr="00B20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209EE" w:rsidRPr="00B209EE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209EE" w:rsidRPr="00B209EE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09EE" w:rsidRPr="00B209EE">
        <w:rPr>
          <w:rFonts w:ascii="Times New Roman" w:hAnsi="Times New Roman" w:cs="Times New Roman"/>
          <w:sz w:val="28"/>
          <w:szCs w:val="28"/>
        </w:rPr>
        <w:t>.</w:t>
      </w:r>
      <w:r w:rsidR="004F3A15">
        <w:rPr>
          <w:rFonts w:ascii="Times New Roman" w:hAnsi="Times New Roman" w:cs="Times New Roman"/>
          <w:sz w:val="28"/>
          <w:szCs w:val="28"/>
        </w:rPr>
        <w:t xml:space="preserve"> </w:t>
      </w:r>
      <w:r w:rsidR="00B209EE" w:rsidRPr="00B209EE">
        <w:rPr>
          <w:rFonts w:ascii="Times New Roman" w:hAnsi="Times New Roman" w:cs="Times New Roman"/>
          <w:sz w:val="28"/>
          <w:szCs w:val="28"/>
        </w:rPr>
        <w:t xml:space="preserve">Для этого нужны два игрока. Конечно, можно выбрать желающих, но так как дети могут не проявить инициативу, </w:t>
      </w:r>
      <w:r w:rsidR="007A0E6F"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B209EE" w:rsidRPr="00B209EE">
        <w:rPr>
          <w:rFonts w:ascii="Times New Roman" w:hAnsi="Times New Roman" w:cs="Times New Roman"/>
          <w:sz w:val="28"/>
          <w:szCs w:val="28"/>
        </w:rPr>
        <w:t xml:space="preserve"> </w:t>
      </w:r>
      <w:r w:rsidR="007A0E6F">
        <w:rPr>
          <w:rFonts w:ascii="Times New Roman" w:hAnsi="Times New Roman" w:cs="Times New Roman"/>
          <w:sz w:val="28"/>
          <w:szCs w:val="28"/>
        </w:rPr>
        <w:t xml:space="preserve">заранее подготовленную </w:t>
      </w:r>
      <w:r w:rsidR="00B209EE" w:rsidRPr="00B209EE">
        <w:rPr>
          <w:rFonts w:ascii="Times New Roman" w:hAnsi="Times New Roman" w:cs="Times New Roman"/>
          <w:sz w:val="28"/>
          <w:szCs w:val="28"/>
        </w:rPr>
        <w:t xml:space="preserve">разбивку. 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 Техника называется "Кубик </w:t>
      </w:r>
      <w:proofErr w:type="spellStart"/>
      <w:r w:rsidRPr="00B209EE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B209EE">
        <w:rPr>
          <w:rFonts w:ascii="Times New Roman" w:hAnsi="Times New Roman" w:cs="Times New Roman"/>
          <w:sz w:val="28"/>
          <w:szCs w:val="28"/>
        </w:rPr>
        <w:t>" – прием технологии критического мышления. Что это такое и как его использовать?</w:t>
      </w:r>
      <w:r w:rsidRPr="00B20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  У каждого из </w:t>
      </w:r>
      <w:r w:rsidR="007A0E6F">
        <w:rPr>
          <w:rFonts w:ascii="Times New Roman" w:hAnsi="Times New Roman" w:cs="Times New Roman"/>
          <w:sz w:val="28"/>
          <w:szCs w:val="28"/>
        </w:rPr>
        <w:t>участников</w:t>
      </w:r>
      <w:r w:rsidRPr="00B209EE">
        <w:rPr>
          <w:rFonts w:ascii="Times New Roman" w:hAnsi="Times New Roman" w:cs="Times New Roman"/>
          <w:sz w:val="28"/>
          <w:szCs w:val="28"/>
        </w:rPr>
        <w:t xml:space="preserve"> есть куб, на гранях которого написано: Назови, Почему, Объясни, Предложи, Придумай, Поделись.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 Далее необходимо обозначить тему. Эта тема обозначает круг вопросов, на которые придется отвечать при поиске решения проблемы.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 </w:t>
      </w:r>
      <w:r w:rsidR="007A0E6F">
        <w:rPr>
          <w:rFonts w:ascii="Times New Roman" w:hAnsi="Times New Roman" w:cs="Times New Roman"/>
          <w:sz w:val="28"/>
          <w:szCs w:val="28"/>
        </w:rPr>
        <w:t>В нашем случае был представлен м</w:t>
      </w:r>
      <w:r w:rsidRPr="00B209EE">
        <w:rPr>
          <w:rFonts w:ascii="Times New Roman" w:hAnsi="Times New Roman" w:cs="Times New Roman"/>
          <w:sz w:val="28"/>
          <w:szCs w:val="28"/>
        </w:rPr>
        <w:t>ультфильм «Два барана».</w:t>
      </w:r>
    </w:p>
    <w:p w:rsidR="00B209EE" w:rsidRPr="00B209EE" w:rsidRDefault="00B209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 </w:t>
      </w:r>
      <w:r w:rsidR="007A0E6F">
        <w:rPr>
          <w:rFonts w:ascii="Times New Roman" w:hAnsi="Times New Roman" w:cs="Times New Roman"/>
          <w:sz w:val="28"/>
          <w:szCs w:val="28"/>
        </w:rPr>
        <w:t>После просмотра участникам выдаются</w:t>
      </w:r>
      <w:r w:rsidRPr="00B209EE">
        <w:rPr>
          <w:rFonts w:ascii="Times New Roman" w:hAnsi="Times New Roman" w:cs="Times New Roman"/>
          <w:sz w:val="28"/>
          <w:szCs w:val="28"/>
        </w:rPr>
        <w:t xml:space="preserve"> персонажи, </w:t>
      </w:r>
      <w:r w:rsidR="007A0E6F">
        <w:rPr>
          <w:rFonts w:ascii="Times New Roman" w:hAnsi="Times New Roman" w:cs="Times New Roman"/>
          <w:sz w:val="28"/>
          <w:szCs w:val="28"/>
        </w:rPr>
        <w:t>с помощью которых</w:t>
      </w:r>
      <w:r w:rsidRPr="00B209EE">
        <w:rPr>
          <w:rFonts w:ascii="Times New Roman" w:hAnsi="Times New Roman" w:cs="Times New Roman"/>
          <w:sz w:val="28"/>
          <w:szCs w:val="28"/>
        </w:rPr>
        <w:t xml:space="preserve"> </w:t>
      </w:r>
      <w:r w:rsidR="007A0E6F">
        <w:rPr>
          <w:rFonts w:ascii="Times New Roman" w:hAnsi="Times New Roman" w:cs="Times New Roman"/>
          <w:sz w:val="28"/>
          <w:szCs w:val="28"/>
        </w:rPr>
        <w:t>будут</w:t>
      </w:r>
      <w:r w:rsidRPr="00B209EE">
        <w:rPr>
          <w:rFonts w:ascii="Times New Roman" w:hAnsi="Times New Roman" w:cs="Times New Roman"/>
          <w:sz w:val="28"/>
          <w:szCs w:val="28"/>
        </w:rPr>
        <w:t xml:space="preserve"> </w:t>
      </w:r>
      <w:r w:rsidR="007A0E6F">
        <w:rPr>
          <w:rFonts w:ascii="Times New Roman" w:hAnsi="Times New Roman" w:cs="Times New Roman"/>
          <w:sz w:val="28"/>
          <w:szCs w:val="28"/>
        </w:rPr>
        <w:t>проигрывать ситуацию</w:t>
      </w:r>
      <w:r w:rsidRPr="00B209EE">
        <w:rPr>
          <w:rFonts w:ascii="Times New Roman" w:hAnsi="Times New Roman" w:cs="Times New Roman"/>
          <w:sz w:val="28"/>
          <w:szCs w:val="28"/>
        </w:rPr>
        <w:t>. По очереди бросает</w:t>
      </w:r>
      <w:r w:rsidR="007A0E6F">
        <w:rPr>
          <w:rFonts w:ascii="Times New Roman" w:hAnsi="Times New Roman" w:cs="Times New Roman"/>
          <w:sz w:val="28"/>
          <w:szCs w:val="28"/>
        </w:rPr>
        <w:t>ся</w:t>
      </w:r>
      <w:r w:rsidRPr="00B209EE">
        <w:rPr>
          <w:rFonts w:ascii="Times New Roman" w:hAnsi="Times New Roman" w:cs="Times New Roman"/>
          <w:sz w:val="28"/>
          <w:szCs w:val="28"/>
        </w:rPr>
        <w:t xml:space="preserve"> куб. С выпавшего слова начинается вопрос относительно заявленной темы. Другой персонаж отвечает на него. </w:t>
      </w:r>
      <w:r w:rsidR="007A0E6F">
        <w:rPr>
          <w:rFonts w:ascii="Times New Roman" w:hAnsi="Times New Roman" w:cs="Times New Roman"/>
          <w:sz w:val="28"/>
          <w:szCs w:val="28"/>
        </w:rPr>
        <w:t>Игра длится до тех пор</w:t>
      </w:r>
      <w:r w:rsidR="004F3A15">
        <w:rPr>
          <w:rFonts w:ascii="Times New Roman" w:hAnsi="Times New Roman" w:cs="Times New Roman"/>
          <w:sz w:val="28"/>
          <w:szCs w:val="28"/>
        </w:rPr>
        <w:t>,</w:t>
      </w:r>
      <w:r w:rsidR="007A0E6F">
        <w:rPr>
          <w:rFonts w:ascii="Times New Roman" w:hAnsi="Times New Roman" w:cs="Times New Roman"/>
          <w:sz w:val="28"/>
          <w:szCs w:val="28"/>
        </w:rPr>
        <w:t xml:space="preserve"> пока не буд</w:t>
      </w:r>
      <w:r w:rsidR="004F3A15">
        <w:rPr>
          <w:rFonts w:ascii="Times New Roman" w:hAnsi="Times New Roman" w:cs="Times New Roman"/>
          <w:sz w:val="28"/>
          <w:szCs w:val="28"/>
        </w:rPr>
        <w:t>е</w:t>
      </w:r>
      <w:r w:rsidR="007A0E6F">
        <w:rPr>
          <w:rFonts w:ascii="Times New Roman" w:hAnsi="Times New Roman" w:cs="Times New Roman"/>
          <w:sz w:val="28"/>
          <w:szCs w:val="28"/>
        </w:rPr>
        <w:t>т найдено конструктивное решение представленной проблемы.</w:t>
      </w:r>
    </w:p>
    <w:p w:rsidR="004F3A15" w:rsidRPr="004F3A15" w:rsidRDefault="00B209EE" w:rsidP="004F3A1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> </w:t>
      </w:r>
      <w:r w:rsidR="004F3A15">
        <w:rPr>
          <w:rFonts w:ascii="Times New Roman" w:hAnsi="Times New Roman" w:cs="Times New Roman"/>
          <w:sz w:val="28"/>
          <w:szCs w:val="28"/>
        </w:rPr>
        <w:t xml:space="preserve">В завершении хотелось бы сказать </w:t>
      </w:r>
      <w:r w:rsidR="004F3A15" w:rsidRPr="00EC2303">
        <w:rPr>
          <w:rFonts w:ascii="Times New Roman" w:hAnsi="Times New Roman" w:cs="Times New Roman"/>
          <w:sz w:val="28"/>
          <w:szCs w:val="28"/>
        </w:rPr>
        <w:t>об о</w:t>
      </w:r>
      <w:r w:rsidR="004F3A15" w:rsidRPr="00EC2303">
        <w:rPr>
          <w:rFonts w:ascii="Times New Roman" w:hAnsi="Times New Roman" w:cs="Times New Roman"/>
          <w:bCs/>
          <w:sz w:val="28"/>
          <w:szCs w:val="28"/>
        </w:rPr>
        <w:t>жидаемых результатах проекта. Во-первых, что в</w:t>
      </w:r>
      <w:r w:rsidR="004F3A15" w:rsidRPr="00EC2303">
        <w:rPr>
          <w:rFonts w:ascii="Times New Roman" w:hAnsi="Times New Roman" w:cs="Times New Roman"/>
          <w:sz w:val="28"/>
          <w:szCs w:val="28"/>
        </w:rPr>
        <w:t>оспитанниками</w:t>
      </w:r>
      <w:r w:rsidR="004F3A15" w:rsidRPr="004F3A15">
        <w:rPr>
          <w:rFonts w:ascii="Times New Roman" w:hAnsi="Times New Roman" w:cs="Times New Roman"/>
          <w:sz w:val="28"/>
          <w:szCs w:val="28"/>
        </w:rPr>
        <w:t xml:space="preserve"> и педагогами </w:t>
      </w:r>
      <w:r w:rsidR="004F3A1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F3A15" w:rsidRPr="004F3A15">
        <w:rPr>
          <w:rFonts w:ascii="Times New Roman" w:hAnsi="Times New Roman" w:cs="Times New Roman"/>
          <w:sz w:val="28"/>
          <w:szCs w:val="28"/>
        </w:rPr>
        <w:t>освоена технология ведение диалога.</w:t>
      </w:r>
      <w:r w:rsidR="004F3A15">
        <w:rPr>
          <w:rFonts w:ascii="Times New Roman" w:hAnsi="Times New Roman" w:cs="Times New Roman"/>
          <w:sz w:val="28"/>
          <w:szCs w:val="28"/>
        </w:rPr>
        <w:t xml:space="preserve"> Во-вторых, п</w:t>
      </w:r>
      <w:r w:rsidR="004F3A15" w:rsidRPr="004F3A15">
        <w:rPr>
          <w:rFonts w:ascii="Times New Roman" w:hAnsi="Times New Roman" w:cs="Times New Roman"/>
          <w:sz w:val="28"/>
          <w:szCs w:val="28"/>
        </w:rPr>
        <w:t>ояв</w:t>
      </w:r>
      <w:r w:rsidR="004F3A15">
        <w:rPr>
          <w:rFonts w:ascii="Times New Roman" w:hAnsi="Times New Roman" w:cs="Times New Roman"/>
          <w:sz w:val="28"/>
          <w:szCs w:val="28"/>
        </w:rPr>
        <w:t>ится</w:t>
      </w:r>
      <w:r w:rsidR="004F3A15" w:rsidRPr="004F3A15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4F3A15">
        <w:rPr>
          <w:rFonts w:ascii="Times New Roman" w:hAnsi="Times New Roman" w:cs="Times New Roman"/>
          <w:sz w:val="28"/>
          <w:szCs w:val="28"/>
        </w:rPr>
        <w:t>я</w:t>
      </w:r>
      <w:r w:rsidR="004F3A15" w:rsidRPr="004F3A15">
        <w:rPr>
          <w:rFonts w:ascii="Times New Roman" w:hAnsi="Times New Roman" w:cs="Times New Roman"/>
          <w:sz w:val="28"/>
          <w:szCs w:val="28"/>
        </w:rPr>
        <w:t xml:space="preserve"> диалоговой формы общения в учреждении. Воспитанники будут придерживаться правил культуры общения, соблюдение которых позволит не допустить перехода мирного обсуждения проблемы в конфликт или ссору. </w:t>
      </w:r>
    </w:p>
    <w:p w:rsidR="004F3A15" w:rsidRPr="00B209EE" w:rsidRDefault="004F3A15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EE">
        <w:rPr>
          <w:rFonts w:ascii="Times New Roman" w:hAnsi="Times New Roman" w:cs="Times New Roman"/>
          <w:sz w:val="28"/>
          <w:szCs w:val="28"/>
        </w:rPr>
        <w:t xml:space="preserve">Обращаясь к результатам следует отметить, что речь идет не просто </w:t>
      </w:r>
      <w:proofErr w:type="gramStart"/>
      <w:r w:rsidRPr="00B209E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209EE">
        <w:rPr>
          <w:rFonts w:ascii="Times New Roman" w:hAnsi="Times New Roman" w:cs="Times New Roman"/>
          <w:sz w:val="28"/>
          <w:szCs w:val="28"/>
        </w:rPr>
        <w:t xml:space="preserve"> единичном использовании диалога, а об освоении технологии  и совершенствовании навыков диалогического общения.  И в идеале введения в традицию учреждения.</w:t>
      </w:r>
    </w:p>
    <w:p w:rsidR="003734EE" w:rsidRPr="00B209EE" w:rsidRDefault="003734EE" w:rsidP="00B209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34EE" w:rsidRPr="00B209EE" w:rsidSect="00C5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48E"/>
    <w:multiLevelType w:val="hybridMultilevel"/>
    <w:tmpl w:val="6476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44318"/>
    <w:multiLevelType w:val="hybridMultilevel"/>
    <w:tmpl w:val="6F7203FE"/>
    <w:lvl w:ilvl="0" w:tplc="7FF8C6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A82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A08A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66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AC2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D6BC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F2B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424F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CA1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0B24A9"/>
    <w:multiLevelType w:val="hybridMultilevel"/>
    <w:tmpl w:val="4A8421CA"/>
    <w:lvl w:ilvl="0" w:tplc="AD52D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2A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E13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EC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EF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AD5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EF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0A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87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D2D36"/>
    <w:multiLevelType w:val="hybridMultilevel"/>
    <w:tmpl w:val="696A8762"/>
    <w:lvl w:ilvl="0" w:tplc="357AD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22D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C7C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8C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E4F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30BA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293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20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6AF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0A7080"/>
    <w:multiLevelType w:val="hybridMultilevel"/>
    <w:tmpl w:val="59743BA0"/>
    <w:lvl w:ilvl="0" w:tplc="C2827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86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E4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E3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4F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C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4B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EC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23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5B3B95"/>
    <w:multiLevelType w:val="hybridMultilevel"/>
    <w:tmpl w:val="140095D4"/>
    <w:lvl w:ilvl="0" w:tplc="610EC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CAA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4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61D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6F8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2C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F0BF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B8BB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CA6B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EC96CBF"/>
    <w:multiLevelType w:val="hybridMultilevel"/>
    <w:tmpl w:val="6F20C1E6"/>
    <w:lvl w:ilvl="0" w:tplc="0CE4C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E89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043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3A3D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C8D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28F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653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0FC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2F0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6171CB3"/>
    <w:multiLevelType w:val="hybridMultilevel"/>
    <w:tmpl w:val="5E9C2248"/>
    <w:lvl w:ilvl="0" w:tplc="95627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AC02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100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EAA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1E25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84E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C29E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690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893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4EE"/>
    <w:rsid w:val="000E59BF"/>
    <w:rsid w:val="003734EE"/>
    <w:rsid w:val="004F3A15"/>
    <w:rsid w:val="00573358"/>
    <w:rsid w:val="007A0E6F"/>
    <w:rsid w:val="00870B5F"/>
    <w:rsid w:val="0087673A"/>
    <w:rsid w:val="0099036E"/>
    <w:rsid w:val="00A2528F"/>
    <w:rsid w:val="00A50ADA"/>
    <w:rsid w:val="00B209EE"/>
    <w:rsid w:val="00C37E80"/>
    <w:rsid w:val="00C568EE"/>
    <w:rsid w:val="00CE3220"/>
    <w:rsid w:val="00EB6941"/>
    <w:rsid w:val="00EC2303"/>
    <w:rsid w:val="00F43C80"/>
    <w:rsid w:val="00F67289"/>
    <w:rsid w:val="00FA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4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20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12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3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2024-01-19T01:21:00Z</dcterms:created>
  <dcterms:modified xsi:type="dcterms:W3CDTF">2024-03-06T06:43:00Z</dcterms:modified>
</cp:coreProperties>
</file>