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BEEAF" w14:textId="77777777" w:rsidR="000343FB" w:rsidRDefault="000343FB" w:rsidP="00096226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r w:rsidRPr="000343FB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«От маленьких дел, к большим поступкам»</w:t>
      </w:r>
    </w:p>
    <w:p w14:paraId="36B6C49C" w14:textId="27DB5E43" w:rsidR="00D20937" w:rsidRPr="000343FB" w:rsidRDefault="00EB5A46" w:rsidP="0009622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343FB">
        <w:rPr>
          <w:rStyle w:val="a5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Эффективные практики в работе с семьями воспитанников</w:t>
      </w:r>
      <w:r w:rsidR="00533641" w:rsidRPr="000343FB">
        <w:rPr>
          <w:rStyle w:val="a5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п</w:t>
      </w:r>
      <w:r w:rsidR="00D20937" w:rsidRPr="000343FB">
        <w:rPr>
          <w:rStyle w:val="a5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атриотическо</w:t>
      </w:r>
      <w:r w:rsidR="00533641" w:rsidRPr="000343FB">
        <w:rPr>
          <w:rStyle w:val="a5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й</w:t>
      </w:r>
      <w:r w:rsidR="00D20937" w:rsidRPr="000343FB">
        <w:rPr>
          <w:rStyle w:val="a5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</w:t>
      </w:r>
      <w:r w:rsidR="00533641" w:rsidRPr="000343FB">
        <w:rPr>
          <w:rStyle w:val="a5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направленности</w:t>
      </w:r>
    </w:p>
    <w:p w14:paraId="24F6449A" w14:textId="0BEC534A" w:rsidR="00F20C11" w:rsidRDefault="00EA65DA" w:rsidP="00096226">
      <w:pPr>
        <w:pStyle w:val="a3"/>
        <w:spacing w:before="0" w:beforeAutospacing="0" w:after="0" w:afterAutospacing="0"/>
        <w:ind w:firstLine="709"/>
        <w:jc w:val="right"/>
        <w:rPr>
          <w:rStyle w:val="a5"/>
          <w:sz w:val="28"/>
          <w:szCs w:val="28"/>
        </w:rPr>
      </w:pPr>
      <w:r>
        <w:rPr>
          <w:rStyle w:val="a5"/>
          <w:b/>
          <w:bCs/>
          <w:color w:val="FF0000"/>
          <w:sz w:val="28"/>
          <w:szCs w:val="28"/>
        </w:rPr>
        <w:t xml:space="preserve">           </w:t>
      </w:r>
      <w:r w:rsidR="000343FB" w:rsidRPr="000343FB">
        <w:rPr>
          <w:rStyle w:val="a5"/>
          <w:color w:val="FF0000"/>
          <w:sz w:val="28"/>
          <w:szCs w:val="28"/>
        </w:rPr>
        <w:t xml:space="preserve">                                                    </w:t>
      </w:r>
      <w:r w:rsidR="00D20937" w:rsidRPr="00F20C11">
        <w:rPr>
          <w:rStyle w:val="a5"/>
          <w:sz w:val="28"/>
          <w:szCs w:val="28"/>
        </w:rPr>
        <w:t>«Никто не учит маленького человека: </w:t>
      </w:r>
    </w:p>
    <w:p w14:paraId="58BCC9D4" w14:textId="77777777" w:rsidR="00F20C11" w:rsidRDefault="00D20937" w:rsidP="00096226">
      <w:pPr>
        <w:pStyle w:val="a3"/>
        <w:spacing w:before="0" w:beforeAutospacing="0" w:after="0" w:afterAutospacing="0"/>
        <w:ind w:firstLine="709"/>
        <w:jc w:val="right"/>
        <w:rPr>
          <w:sz w:val="28"/>
          <w:szCs w:val="28"/>
        </w:rPr>
      </w:pPr>
      <w:r w:rsidRPr="00F20C11">
        <w:rPr>
          <w:rStyle w:val="a5"/>
          <w:sz w:val="28"/>
          <w:szCs w:val="28"/>
        </w:rPr>
        <w:t>«Будь равнодушным к людям, ломай</w:t>
      </w:r>
      <w:r w:rsidR="00F000F1" w:rsidRPr="00F20C11">
        <w:rPr>
          <w:rStyle w:val="a5"/>
          <w:sz w:val="28"/>
          <w:szCs w:val="28"/>
        </w:rPr>
        <w:t xml:space="preserve"> </w:t>
      </w:r>
      <w:r w:rsidRPr="00F20C11">
        <w:rPr>
          <w:rStyle w:val="a5"/>
          <w:sz w:val="28"/>
          <w:szCs w:val="28"/>
        </w:rPr>
        <w:t>деревья,</w:t>
      </w:r>
      <w:r w:rsidRPr="00F20C11">
        <w:rPr>
          <w:sz w:val="28"/>
          <w:szCs w:val="28"/>
        </w:rPr>
        <w:t> </w:t>
      </w:r>
    </w:p>
    <w:p w14:paraId="56886AA2" w14:textId="16B27EF2" w:rsidR="00F000F1" w:rsidRPr="00F20C11" w:rsidRDefault="00D20937" w:rsidP="00096226">
      <w:pPr>
        <w:pStyle w:val="a3"/>
        <w:spacing w:before="0" w:beforeAutospacing="0" w:after="0" w:afterAutospacing="0"/>
        <w:ind w:firstLine="709"/>
        <w:jc w:val="right"/>
        <w:rPr>
          <w:rStyle w:val="a5"/>
          <w:sz w:val="28"/>
          <w:szCs w:val="28"/>
        </w:rPr>
      </w:pPr>
      <w:r w:rsidRPr="00F20C11">
        <w:rPr>
          <w:rStyle w:val="a5"/>
          <w:sz w:val="28"/>
          <w:szCs w:val="28"/>
        </w:rPr>
        <w:t>попирай красоту, выше всего ставь свое личное». </w:t>
      </w:r>
    </w:p>
    <w:p w14:paraId="1D1CBE3E" w14:textId="77777777" w:rsidR="00F20C11" w:rsidRDefault="00D20937" w:rsidP="00096226">
      <w:pPr>
        <w:pStyle w:val="a3"/>
        <w:spacing w:before="0" w:beforeAutospacing="0" w:after="0" w:afterAutospacing="0"/>
        <w:ind w:firstLine="709"/>
        <w:jc w:val="right"/>
        <w:rPr>
          <w:rStyle w:val="a5"/>
          <w:sz w:val="28"/>
          <w:szCs w:val="28"/>
        </w:rPr>
      </w:pPr>
      <w:r w:rsidRPr="00F20C11">
        <w:rPr>
          <w:rStyle w:val="a5"/>
          <w:sz w:val="28"/>
          <w:szCs w:val="28"/>
        </w:rPr>
        <w:t>Все дело в одной, в</w:t>
      </w:r>
      <w:r w:rsidR="00F000F1" w:rsidRPr="00F20C11">
        <w:rPr>
          <w:rStyle w:val="a5"/>
          <w:sz w:val="28"/>
          <w:szCs w:val="28"/>
        </w:rPr>
        <w:t xml:space="preserve"> </w:t>
      </w:r>
      <w:r w:rsidRPr="00F20C11">
        <w:rPr>
          <w:rStyle w:val="a5"/>
          <w:sz w:val="28"/>
          <w:szCs w:val="28"/>
        </w:rPr>
        <w:t>очень важной закономерности нравственно-патриотического</w:t>
      </w:r>
      <w:r w:rsidR="00F000F1" w:rsidRPr="00F20C11">
        <w:rPr>
          <w:rStyle w:val="a5"/>
          <w:sz w:val="28"/>
          <w:szCs w:val="28"/>
        </w:rPr>
        <w:t xml:space="preserve"> </w:t>
      </w:r>
      <w:r w:rsidRPr="00F20C11">
        <w:rPr>
          <w:rStyle w:val="a5"/>
          <w:sz w:val="28"/>
          <w:szCs w:val="28"/>
        </w:rPr>
        <w:t>воспитания.</w:t>
      </w:r>
    </w:p>
    <w:p w14:paraId="148E4086" w14:textId="77777777" w:rsidR="00F20C11" w:rsidRDefault="00F000F1" w:rsidP="00096226">
      <w:pPr>
        <w:pStyle w:val="a3"/>
        <w:spacing w:before="0" w:beforeAutospacing="0" w:after="0" w:afterAutospacing="0"/>
        <w:ind w:firstLine="709"/>
        <w:jc w:val="right"/>
        <w:rPr>
          <w:rStyle w:val="a5"/>
          <w:sz w:val="28"/>
          <w:szCs w:val="28"/>
        </w:rPr>
      </w:pPr>
      <w:r w:rsidRPr="00F20C11">
        <w:rPr>
          <w:rStyle w:val="a5"/>
          <w:sz w:val="28"/>
          <w:szCs w:val="28"/>
        </w:rPr>
        <w:t xml:space="preserve"> </w:t>
      </w:r>
      <w:r w:rsidR="00D20937" w:rsidRPr="00F20C11">
        <w:rPr>
          <w:rStyle w:val="a5"/>
          <w:sz w:val="28"/>
          <w:szCs w:val="28"/>
        </w:rPr>
        <w:t xml:space="preserve">Если человека учат добру – учат умело, </w:t>
      </w:r>
    </w:p>
    <w:p w14:paraId="47E6BD03" w14:textId="77777777" w:rsidR="00D25E31" w:rsidRDefault="00D20937" w:rsidP="00096226">
      <w:pPr>
        <w:pStyle w:val="a3"/>
        <w:spacing w:before="0" w:beforeAutospacing="0" w:after="0" w:afterAutospacing="0"/>
        <w:ind w:firstLine="709"/>
        <w:jc w:val="right"/>
        <w:rPr>
          <w:rStyle w:val="a5"/>
          <w:sz w:val="28"/>
          <w:szCs w:val="28"/>
        </w:rPr>
      </w:pPr>
      <w:r w:rsidRPr="00F20C11">
        <w:rPr>
          <w:rStyle w:val="a5"/>
          <w:sz w:val="28"/>
          <w:szCs w:val="28"/>
        </w:rPr>
        <w:t>умно,</w:t>
      </w:r>
      <w:r w:rsidR="00F000F1" w:rsidRPr="00F20C11">
        <w:rPr>
          <w:rStyle w:val="a5"/>
          <w:sz w:val="28"/>
          <w:szCs w:val="28"/>
        </w:rPr>
        <w:t xml:space="preserve"> </w:t>
      </w:r>
      <w:r w:rsidRPr="00F20C11">
        <w:rPr>
          <w:rStyle w:val="a5"/>
          <w:sz w:val="28"/>
          <w:szCs w:val="28"/>
        </w:rPr>
        <w:t>настойчиво,</w:t>
      </w:r>
      <w:r w:rsidR="00D25E31">
        <w:rPr>
          <w:rStyle w:val="a5"/>
          <w:sz w:val="28"/>
          <w:szCs w:val="28"/>
        </w:rPr>
        <w:t xml:space="preserve"> </w:t>
      </w:r>
      <w:r w:rsidRPr="00F20C11">
        <w:rPr>
          <w:rStyle w:val="a5"/>
          <w:sz w:val="28"/>
          <w:szCs w:val="28"/>
        </w:rPr>
        <w:t xml:space="preserve">требовательно, в результате </w:t>
      </w:r>
    </w:p>
    <w:p w14:paraId="3FD792F5" w14:textId="500E1920" w:rsidR="00F20C11" w:rsidRDefault="00D20937" w:rsidP="00096226">
      <w:pPr>
        <w:pStyle w:val="a3"/>
        <w:spacing w:before="0" w:beforeAutospacing="0" w:after="0" w:afterAutospacing="0"/>
        <w:ind w:firstLine="709"/>
        <w:jc w:val="right"/>
        <w:rPr>
          <w:rStyle w:val="a5"/>
          <w:sz w:val="28"/>
          <w:szCs w:val="28"/>
        </w:rPr>
      </w:pPr>
      <w:r w:rsidRPr="00F20C11">
        <w:rPr>
          <w:rStyle w:val="a5"/>
          <w:sz w:val="28"/>
          <w:szCs w:val="28"/>
        </w:rPr>
        <w:t>будет</w:t>
      </w:r>
      <w:r w:rsidRPr="00F20C11">
        <w:rPr>
          <w:sz w:val="28"/>
          <w:szCs w:val="28"/>
        </w:rPr>
        <w:t> </w:t>
      </w:r>
      <w:r w:rsidRPr="00F20C11">
        <w:rPr>
          <w:rStyle w:val="a5"/>
          <w:sz w:val="28"/>
          <w:szCs w:val="28"/>
        </w:rPr>
        <w:t>добро. </w:t>
      </w:r>
    </w:p>
    <w:p w14:paraId="38BCC352" w14:textId="77777777" w:rsidR="00D25E31" w:rsidRDefault="00D20937" w:rsidP="00096226">
      <w:pPr>
        <w:pStyle w:val="a3"/>
        <w:spacing w:before="0" w:beforeAutospacing="0" w:after="0" w:afterAutospacing="0"/>
        <w:ind w:firstLine="709"/>
        <w:jc w:val="right"/>
        <w:rPr>
          <w:rStyle w:val="a5"/>
          <w:sz w:val="28"/>
          <w:szCs w:val="28"/>
        </w:rPr>
      </w:pPr>
      <w:r w:rsidRPr="00F20C11">
        <w:rPr>
          <w:rStyle w:val="a5"/>
          <w:sz w:val="28"/>
          <w:szCs w:val="28"/>
        </w:rPr>
        <w:t>Учат злу (очень редко, но бывает и так), в</w:t>
      </w:r>
      <w:r w:rsidR="00F000F1" w:rsidRPr="00F20C11">
        <w:rPr>
          <w:rStyle w:val="a5"/>
          <w:sz w:val="28"/>
          <w:szCs w:val="28"/>
        </w:rPr>
        <w:t xml:space="preserve"> </w:t>
      </w:r>
      <w:r w:rsidRPr="00F20C11">
        <w:rPr>
          <w:rStyle w:val="a5"/>
          <w:sz w:val="28"/>
          <w:szCs w:val="28"/>
        </w:rPr>
        <w:t xml:space="preserve">результате </w:t>
      </w:r>
    </w:p>
    <w:p w14:paraId="3C77E544" w14:textId="1496394D" w:rsidR="00D25E31" w:rsidRDefault="00D20937" w:rsidP="00096226">
      <w:pPr>
        <w:pStyle w:val="a3"/>
        <w:spacing w:before="0" w:beforeAutospacing="0" w:after="0" w:afterAutospacing="0"/>
        <w:ind w:firstLine="709"/>
        <w:jc w:val="right"/>
        <w:rPr>
          <w:rStyle w:val="a5"/>
          <w:sz w:val="28"/>
          <w:szCs w:val="28"/>
        </w:rPr>
      </w:pPr>
      <w:r w:rsidRPr="00F20C11">
        <w:rPr>
          <w:rStyle w:val="a5"/>
          <w:sz w:val="28"/>
          <w:szCs w:val="28"/>
        </w:rPr>
        <w:t>будет зло. </w:t>
      </w:r>
      <w:r w:rsidR="00D25E31">
        <w:rPr>
          <w:rStyle w:val="a5"/>
          <w:sz w:val="28"/>
          <w:szCs w:val="28"/>
        </w:rPr>
        <w:t xml:space="preserve"> </w:t>
      </w:r>
      <w:r w:rsidRPr="00F20C11">
        <w:rPr>
          <w:rStyle w:val="a5"/>
          <w:sz w:val="28"/>
          <w:szCs w:val="28"/>
        </w:rPr>
        <w:t>Не учат ни добру, ни злу – все равно будет зло,</w:t>
      </w:r>
      <w:r w:rsidR="00F000F1" w:rsidRPr="00F20C11">
        <w:rPr>
          <w:rStyle w:val="a5"/>
          <w:sz w:val="28"/>
          <w:szCs w:val="28"/>
        </w:rPr>
        <w:t xml:space="preserve"> </w:t>
      </w:r>
    </w:p>
    <w:p w14:paraId="1289D65B" w14:textId="33937EE5" w:rsidR="00F000F1" w:rsidRPr="00F20C11" w:rsidRDefault="00D20937" w:rsidP="00096226">
      <w:pPr>
        <w:pStyle w:val="a3"/>
        <w:spacing w:before="0" w:beforeAutospacing="0" w:after="0" w:afterAutospacing="0"/>
        <w:ind w:firstLine="709"/>
        <w:jc w:val="right"/>
        <w:rPr>
          <w:rStyle w:val="a5"/>
          <w:sz w:val="28"/>
          <w:szCs w:val="28"/>
        </w:rPr>
      </w:pPr>
      <w:r w:rsidRPr="00F20C11">
        <w:rPr>
          <w:rStyle w:val="a5"/>
          <w:sz w:val="28"/>
          <w:szCs w:val="28"/>
        </w:rPr>
        <w:t>потому</w:t>
      </w:r>
      <w:r w:rsidR="00F000F1" w:rsidRPr="00F20C11">
        <w:rPr>
          <w:rStyle w:val="a5"/>
          <w:sz w:val="28"/>
          <w:szCs w:val="28"/>
        </w:rPr>
        <w:t xml:space="preserve"> </w:t>
      </w:r>
      <w:r w:rsidRPr="00F20C11">
        <w:rPr>
          <w:rStyle w:val="a5"/>
          <w:sz w:val="28"/>
          <w:szCs w:val="28"/>
        </w:rPr>
        <w:t>что и человеком его надо воспитать».</w:t>
      </w:r>
    </w:p>
    <w:p w14:paraId="787844FE" w14:textId="1EE356E8" w:rsidR="00D20937" w:rsidRPr="00F20C11" w:rsidRDefault="00D20937" w:rsidP="00096226">
      <w:pPr>
        <w:pStyle w:val="a3"/>
        <w:spacing w:before="0" w:beforeAutospacing="0" w:after="0" w:afterAutospacing="0"/>
        <w:ind w:firstLine="709"/>
        <w:jc w:val="right"/>
        <w:rPr>
          <w:rFonts w:ascii="Roboto" w:hAnsi="Roboto"/>
          <w:sz w:val="28"/>
          <w:szCs w:val="28"/>
        </w:rPr>
      </w:pPr>
      <w:r w:rsidRPr="00F20C11">
        <w:rPr>
          <w:rStyle w:val="a5"/>
          <w:sz w:val="28"/>
          <w:szCs w:val="28"/>
        </w:rPr>
        <w:t>В.А</w:t>
      </w:r>
      <w:r w:rsidR="00F000F1" w:rsidRPr="00F20C11">
        <w:rPr>
          <w:rStyle w:val="a5"/>
          <w:sz w:val="28"/>
          <w:szCs w:val="28"/>
        </w:rPr>
        <w:t xml:space="preserve">. </w:t>
      </w:r>
      <w:r w:rsidRPr="00F20C11">
        <w:rPr>
          <w:rStyle w:val="a5"/>
          <w:sz w:val="28"/>
          <w:szCs w:val="28"/>
        </w:rPr>
        <w:t>Сухомлинский </w:t>
      </w:r>
    </w:p>
    <w:p w14:paraId="38FBAF1F" w14:textId="2D56C8B0" w:rsidR="00D20937" w:rsidRPr="00EB5A46" w:rsidRDefault="00A331DB" w:rsidP="00EA65D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B5A46">
        <w:rPr>
          <w:sz w:val="28"/>
          <w:szCs w:val="28"/>
          <w:shd w:val="clear" w:color="auto" w:fill="FFFFFF"/>
        </w:rPr>
        <w:t>Проблема патриотического воспитания подрастающего поколения сегодня одна из наиболее актуальных.</w:t>
      </w:r>
      <w:r w:rsidR="00D20937" w:rsidRPr="00EB5A46">
        <w:rPr>
          <w:sz w:val="28"/>
          <w:szCs w:val="28"/>
        </w:rPr>
        <w:t xml:space="preserve">   Патриотическое воспитание дошкольников – это не только воспитание любви к родному дому, семье, детскому саду, городу, родной природе, культурному достоянию своего народа, толерантного отношения к представителям других национальностей, но и воспитание уважительного отношения к </w:t>
      </w:r>
      <w:r w:rsidR="00CD3A2D" w:rsidRPr="00EB5A46">
        <w:rPr>
          <w:sz w:val="28"/>
          <w:szCs w:val="28"/>
        </w:rPr>
        <w:t>людям</w:t>
      </w:r>
      <w:r w:rsidR="00D20937" w:rsidRPr="00EB5A46">
        <w:rPr>
          <w:sz w:val="28"/>
          <w:szCs w:val="28"/>
        </w:rPr>
        <w:t xml:space="preserve"> труда, родной земле, защитникам Отечества, государственной символике, традициям государства и общенародным праздникам. </w:t>
      </w:r>
    </w:p>
    <w:p w14:paraId="2D8DC76F" w14:textId="5554725E" w:rsidR="007123BF" w:rsidRDefault="00A331DB" w:rsidP="00EA65D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EB5A46">
        <w:rPr>
          <w:sz w:val="28"/>
          <w:szCs w:val="28"/>
          <w:shd w:val="clear" w:color="auto" w:fill="FFFFFF"/>
        </w:rPr>
        <w:t>В содержании ФГОС отмечается острая необходимость активизации процесса воспитания патриотизма дошкольника. Дети в этом возрасте любознательны, отзывчивы, восприимчивы. Они легко откликаются на все инициативы, умеют искренне сочувствовать и сопереживать. В этом возрасте возникают большие возможности для систематического и последовательного нравственного воспитания детей. Происходит формирование духовной основы ребенка, эмоций, чувств, мышления, процессов социальной адаптации в обществе, начинается процесс осознания себя в окружающем мире. Именно этот отрезок жизни человека является наиболее благоприятным для эмоционально - психологического воздействия на ребенка, так как его образы очень ярки и сильны, они остаются в памяти надолго, а иногда и на всю жизнь, что очень важно в воспитании патриотизма.</w:t>
      </w:r>
    </w:p>
    <w:p w14:paraId="23B47231" w14:textId="77777777" w:rsidR="00096226" w:rsidRDefault="00096226" w:rsidP="00EA65D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14:paraId="1A6BAC28" w14:textId="4BEA6653" w:rsidR="00EA65DA" w:rsidRDefault="00EA65DA" w:rsidP="00EA65DA">
      <w:pPr>
        <w:pStyle w:val="a3"/>
        <w:spacing w:before="0" w:beforeAutospacing="0" w:after="0" w:afterAutospacing="0"/>
        <w:ind w:firstLine="709"/>
        <w:jc w:val="both"/>
        <w:rPr>
          <w:noProof/>
        </w:rPr>
      </w:pPr>
      <w:r>
        <w:rPr>
          <w:noProof/>
        </w:rPr>
        <w:drawing>
          <wp:inline distT="0" distB="0" distL="0" distR="0" wp14:anchorId="55BE1083" wp14:editId="4A8241C7">
            <wp:extent cx="2661920" cy="1996440"/>
            <wp:effectExtent l="0" t="0" r="5080" b="3810"/>
            <wp:docPr id="9" name="Объект 5">
              <a:extLst xmlns:a="http://schemas.openxmlformats.org/drawingml/2006/main">
                <a:ext uri="{FF2B5EF4-FFF2-40B4-BE49-F238E27FC236}">
                  <a16:creationId xmlns:a16="http://schemas.microsoft.com/office/drawing/2014/main" id="{31396102-DEF4-46A7-BCB5-E1901C4A9C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5">
                      <a:extLst>
                        <a:ext uri="{FF2B5EF4-FFF2-40B4-BE49-F238E27FC236}">
                          <a16:creationId xmlns:a16="http://schemas.microsoft.com/office/drawing/2014/main" id="{31396102-DEF4-46A7-BCB5-E1901C4A9C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567" cy="199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226">
        <w:rPr>
          <w:sz w:val="28"/>
          <w:szCs w:val="28"/>
          <w:shd w:val="clear" w:color="auto" w:fill="FFFFFF"/>
        </w:rPr>
        <w:t xml:space="preserve"> </w:t>
      </w:r>
      <w:r w:rsidR="00096226">
        <w:rPr>
          <w:noProof/>
        </w:rPr>
        <w:t xml:space="preserve">  </w:t>
      </w:r>
      <w:r w:rsidR="00096226">
        <w:rPr>
          <w:noProof/>
        </w:rPr>
        <w:drawing>
          <wp:inline distT="0" distB="0" distL="0" distR="0" wp14:anchorId="7C3D618B" wp14:editId="442C1371">
            <wp:extent cx="2672080" cy="2004060"/>
            <wp:effectExtent l="0" t="0" r="0" b="0"/>
            <wp:docPr id="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2835100A-7B52-4701-96C1-B987F83B312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2835100A-7B52-4701-96C1-B987F83B312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059" cy="200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466F9" w14:textId="77777777" w:rsidR="00096226" w:rsidRPr="00EB5A46" w:rsidRDefault="00096226" w:rsidP="00EA65D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14:paraId="0BB0A392" w14:textId="40391BE6" w:rsidR="007123BF" w:rsidRPr="00533641" w:rsidRDefault="007123BF" w:rsidP="00EA65D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33641">
        <w:rPr>
          <w:sz w:val="28"/>
          <w:szCs w:val="28"/>
        </w:rPr>
        <w:lastRenderedPageBreak/>
        <w:t>При организации патриотического воспитани</w:t>
      </w:r>
      <w:r w:rsidR="00EA65DA">
        <w:rPr>
          <w:sz w:val="28"/>
          <w:szCs w:val="28"/>
        </w:rPr>
        <w:t>я</w:t>
      </w:r>
      <w:r w:rsidRPr="00533641">
        <w:rPr>
          <w:sz w:val="28"/>
          <w:szCs w:val="28"/>
        </w:rPr>
        <w:t xml:space="preserve"> детей дошкольного возраста педагогам особенно важно взаимодействовать с семьями воспитанников.  Семья — источник и звено передачи ребенку социально-исторического опыта</w:t>
      </w:r>
      <w:r w:rsidR="00B01E15" w:rsidRPr="00533641">
        <w:rPr>
          <w:sz w:val="28"/>
          <w:szCs w:val="28"/>
        </w:rPr>
        <w:t xml:space="preserve">, поэтому решение многих задач патриотического воспитания </w:t>
      </w:r>
      <w:r w:rsidRPr="00533641">
        <w:rPr>
          <w:sz w:val="28"/>
          <w:szCs w:val="28"/>
        </w:rPr>
        <w:t>возможно лишь в</w:t>
      </w:r>
      <w:r w:rsidR="00B01E15" w:rsidRPr="00533641">
        <w:rPr>
          <w:sz w:val="28"/>
          <w:szCs w:val="28"/>
        </w:rPr>
        <w:t xml:space="preserve"> тесном взаимодействии и сотрудничестве с родителями</w:t>
      </w:r>
      <w:r w:rsidR="00B01E15" w:rsidRPr="00533641">
        <w:rPr>
          <w:rStyle w:val="a4"/>
          <w:sz w:val="28"/>
          <w:szCs w:val="28"/>
          <w:bdr w:val="none" w:sz="0" w:space="0" w:color="auto" w:frame="1"/>
        </w:rPr>
        <w:t>.</w:t>
      </w:r>
    </w:p>
    <w:p w14:paraId="7901979F" w14:textId="21EDF67D" w:rsidR="00B01E15" w:rsidRDefault="007123BF" w:rsidP="00EA65D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33641">
        <w:rPr>
          <w:sz w:val="28"/>
          <w:szCs w:val="28"/>
        </w:rPr>
        <w:t>Организацию</w:t>
      </w:r>
      <w:r w:rsidR="00B01E15" w:rsidRPr="00533641">
        <w:rPr>
          <w:sz w:val="28"/>
          <w:szCs w:val="28"/>
        </w:rPr>
        <w:t xml:space="preserve"> сотрудничества с семьями воспитанников</w:t>
      </w:r>
      <w:r w:rsidRPr="00533641">
        <w:rPr>
          <w:sz w:val="28"/>
          <w:szCs w:val="28"/>
        </w:rPr>
        <w:t> следует осуществлять в условиях партнерства и понимания приоритетной доли участия</w:t>
      </w:r>
      <w:r w:rsidR="00B01E15" w:rsidRPr="00533641">
        <w:rPr>
          <w:sz w:val="28"/>
          <w:szCs w:val="28"/>
        </w:rPr>
        <w:t xml:space="preserve"> родителей</w:t>
      </w:r>
      <w:r w:rsidRPr="00533641">
        <w:rPr>
          <w:sz w:val="28"/>
          <w:szCs w:val="28"/>
        </w:rPr>
        <w:t> </w:t>
      </w:r>
      <w:r w:rsidR="00B01E15" w:rsidRPr="00533641">
        <w:rPr>
          <w:sz w:val="28"/>
          <w:szCs w:val="28"/>
        </w:rPr>
        <w:t>в</w:t>
      </w:r>
      <w:r w:rsidRPr="00533641">
        <w:rPr>
          <w:sz w:val="28"/>
          <w:szCs w:val="28"/>
        </w:rPr>
        <w:t xml:space="preserve"> социализации детей.</w:t>
      </w:r>
      <w:r w:rsidR="00B01E15" w:rsidRPr="00533641">
        <w:rPr>
          <w:sz w:val="28"/>
          <w:szCs w:val="28"/>
        </w:rPr>
        <w:t xml:space="preserve"> </w:t>
      </w:r>
    </w:p>
    <w:p w14:paraId="4115CF5C" w14:textId="77777777" w:rsidR="00096226" w:rsidRDefault="00096226" w:rsidP="00EA65D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4718E396" w14:textId="7C5E478F" w:rsidR="00096226" w:rsidRDefault="00096226" w:rsidP="00096226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ECF2C3A" wp14:editId="4CCAFAE7">
            <wp:extent cx="2769054" cy="1924050"/>
            <wp:effectExtent l="0" t="0" r="0" b="0"/>
            <wp:docPr id="1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70F8FF34-CEE6-4D04-AB4D-1F0B8FC69D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70F8FF34-CEE6-4D04-AB4D-1F0B8FC69D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5"/>
                    <a:stretch/>
                  </pic:blipFill>
                  <pic:spPr bwMode="auto">
                    <a:xfrm>
                      <a:off x="0" y="0"/>
                      <a:ext cx="2798576" cy="1944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7EC42D1" wp14:editId="02456AE0">
            <wp:extent cx="3124200" cy="1939290"/>
            <wp:effectExtent l="0" t="0" r="0" b="381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70C96F5C-04A1-4752-9378-D47BC3E391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70C96F5C-04A1-4752-9378-D47BC3E391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9"/>
                    <a:stretch/>
                  </pic:blipFill>
                  <pic:spPr bwMode="auto">
                    <a:xfrm>
                      <a:off x="0" y="0"/>
                      <a:ext cx="3139601" cy="194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6A880" w14:textId="77777777" w:rsidR="00096226" w:rsidRPr="00533641" w:rsidRDefault="00096226" w:rsidP="00EA65D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640BA9B4" w14:textId="46442E9E" w:rsidR="00B01E15" w:rsidRPr="00533641" w:rsidRDefault="00B01E15" w:rsidP="00EA65D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33641">
        <w:rPr>
          <w:sz w:val="28"/>
          <w:szCs w:val="28"/>
        </w:rPr>
        <w:t>К эффективным практикам взаимодействия ДОУ и семьи относятся отношение к родителям, как партнерам по образовательной деятельности и вовлечение их в жизнь и работу учреждения. При организации </w:t>
      </w:r>
      <w:r w:rsidRPr="00533641">
        <w:rPr>
          <w:rStyle w:val="a4"/>
          <w:b w:val="0"/>
          <w:bCs w:val="0"/>
          <w:sz w:val="28"/>
          <w:szCs w:val="28"/>
          <w:bdr w:val="none" w:sz="0" w:space="0" w:color="auto" w:frame="1"/>
        </w:rPr>
        <w:t>работы с семьями по патриотическому воспитанию детей</w:t>
      </w:r>
      <w:r w:rsidRPr="00533641">
        <w:rPr>
          <w:b/>
          <w:bCs/>
          <w:sz w:val="28"/>
          <w:szCs w:val="28"/>
        </w:rPr>
        <w:t>,</w:t>
      </w:r>
      <w:r w:rsidRPr="00533641">
        <w:rPr>
          <w:sz w:val="28"/>
          <w:szCs w:val="28"/>
        </w:rPr>
        <w:t xml:space="preserve"> рекоменду</w:t>
      </w:r>
      <w:r w:rsidR="00A10570" w:rsidRPr="00533641">
        <w:rPr>
          <w:sz w:val="28"/>
          <w:szCs w:val="28"/>
        </w:rPr>
        <w:t>е</w:t>
      </w:r>
      <w:r w:rsidRPr="00533641">
        <w:rPr>
          <w:sz w:val="28"/>
          <w:szCs w:val="28"/>
        </w:rPr>
        <w:t>тся вариативно использовать традиционные и нетрадиционные формы сотрудничества.</w:t>
      </w:r>
    </w:p>
    <w:p w14:paraId="27B906C4" w14:textId="0F9E49E8" w:rsidR="00B01E15" w:rsidRPr="00533641" w:rsidRDefault="00A10570" w:rsidP="00EA65D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33641">
        <w:rPr>
          <w:sz w:val="28"/>
          <w:szCs w:val="28"/>
        </w:rPr>
        <w:t>Свою работу в данном направлении начинаем с анкетирования родителей и выявления их позиции о необходимости патриотического воспитания дошкольников.</w:t>
      </w:r>
    </w:p>
    <w:p w14:paraId="7EC42509" w14:textId="5B5CFD83" w:rsidR="00A10570" w:rsidRPr="00533641" w:rsidRDefault="00A7455E" w:rsidP="00EA65D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33641">
        <w:rPr>
          <w:sz w:val="28"/>
          <w:szCs w:val="28"/>
        </w:rPr>
        <w:t>На собрании знакомим родителей с направлениями работы учреждения по нравственно-патриотическому воспитанию детей, вместе формулируем цель и задачи, утверждаем календарное планирование на учебн</w:t>
      </w:r>
      <w:bookmarkStart w:id="0" w:name="_Hlk165058909"/>
      <w:r w:rsidRPr="00533641">
        <w:rPr>
          <w:sz w:val="28"/>
          <w:szCs w:val="28"/>
        </w:rPr>
        <w:t>ый год.</w:t>
      </w:r>
    </w:p>
    <w:bookmarkEnd w:id="0"/>
    <w:p w14:paraId="1976719E" w14:textId="56010539" w:rsidR="00A7455E" w:rsidRPr="00EA65DA" w:rsidRDefault="00A7455E" w:rsidP="00EA65DA">
      <w:pPr>
        <w:pStyle w:val="a3"/>
        <w:spacing w:before="0" w:beforeAutospacing="0" w:after="0" w:afterAutospacing="0"/>
        <w:ind w:left="720" w:firstLine="709"/>
        <w:jc w:val="both"/>
        <w:rPr>
          <w:color w:val="181818"/>
          <w:sz w:val="28"/>
          <w:szCs w:val="28"/>
          <w:shd w:val="clear" w:color="auto" w:fill="FFFFFF"/>
        </w:rPr>
      </w:pPr>
      <w:r w:rsidRPr="00EA65DA">
        <w:rPr>
          <w:b/>
          <w:bCs/>
          <w:color w:val="111111"/>
          <w:sz w:val="28"/>
          <w:szCs w:val="28"/>
        </w:rPr>
        <w:t>Цель:</w:t>
      </w:r>
      <w:r w:rsidRPr="00EA65DA">
        <w:rPr>
          <w:color w:val="111111"/>
          <w:sz w:val="28"/>
          <w:szCs w:val="28"/>
        </w:rPr>
        <w:t xml:space="preserve"> </w:t>
      </w:r>
      <w:r w:rsidRPr="00EA65DA">
        <w:rPr>
          <w:color w:val="181818"/>
          <w:sz w:val="28"/>
          <w:szCs w:val="28"/>
          <w:shd w:val="clear" w:color="auto" w:fill="FFFFFF"/>
        </w:rPr>
        <w:t>создание условий для становления основ патриотического сознания детей, возможности позитивной социализации ребенка, его всестороннего личностного, морально-нравственного и познавательного развития</w:t>
      </w:r>
      <w:r w:rsidR="00EB5A46" w:rsidRPr="00EA65DA">
        <w:rPr>
          <w:color w:val="181818"/>
          <w:sz w:val="28"/>
          <w:szCs w:val="28"/>
          <w:shd w:val="clear" w:color="auto" w:fill="FFFFFF"/>
        </w:rPr>
        <w:t>.</w:t>
      </w:r>
    </w:p>
    <w:p w14:paraId="08069DDC" w14:textId="6DD9E129" w:rsidR="00EB5A46" w:rsidRPr="00EA65DA" w:rsidRDefault="00EB5A46" w:rsidP="00EA65DA">
      <w:pPr>
        <w:pStyle w:val="a3"/>
        <w:spacing w:before="0" w:beforeAutospacing="0" w:after="0" w:afterAutospacing="0"/>
        <w:ind w:left="720" w:firstLine="709"/>
        <w:jc w:val="both"/>
        <w:rPr>
          <w:b/>
          <w:bCs/>
          <w:sz w:val="28"/>
          <w:szCs w:val="28"/>
          <w:shd w:val="clear" w:color="auto" w:fill="FFFFFF"/>
        </w:rPr>
      </w:pPr>
      <w:r w:rsidRPr="00EA65DA">
        <w:rPr>
          <w:b/>
          <w:bCs/>
          <w:sz w:val="28"/>
          <w:szCs w:val="28"/>
        </w:rPr>
        <w:t>Задачи</w:t>
      </w:r>
      <w:r w:rsidR="00533641" w:rsidRPr="00EA65DA">
        <w:rPr>
          <w:b/>
          <w:bCs/>
          <w:sz w:val="28"/>
          <w:szCs w:val="28"/>
        </w:rPr>
        <w:t>:</w:t>
      </w:r>
    </w:p>
    <w:p w14:paraId="71792ED0" w14:textId="77777777" w:rsidR="00EB5A46" w:rsidRPr="00EA65DA" w:rsidRDefault="00EB5A46" w:rsidP="00EA65D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EA65DA">
        <w:rPr>
          <w:sz w:val="28"/>
          <w:szCs w:val="28"/>
        </w:rPr>
        <w:t>- показать</w:t>
      </w:r>
      <w:r w:rsidRPr="00EA65DA">
        <w:rPr>
          <w:b/>
          <w:bCs/>
          <w:sz w:val="28"/>
          <w:szCs w:val="28"/>
        </w:rPr>
        <w:t> </w:t>
      </w:r>
      <w:r w:rsidRPr="00EA65DA">
        <w:rPr>
          <w:rStyle w:val="a4"/>
          <w:b w:val="0"/>
          <w:bCs w:val="0"/>
          <w:sz w:val="28"/>
          <w:szCs w:val="28"/>
          <w:bdr w:val="none" w:sz="0" w:space="0" w:color="auto" w:frame="1"/>
        </w:rPr>
        <w:t>родителям</w:t>
      </w:r>
      <w:r w:rsidRPr="00EA65DA">
        <w:rPr>
          <w:sz w:val="28"/>
          <w:szCs w:val="28"/>
        </w:rPr>
        <w:t> роль семьи в нравственно - </w:t>
      </w:r>
      <w:r w:rsidRPr="00EA65DA">
        <w:rPr>
          <w:rStyle w:val="a4"/>
          <w:b w:val="0"/>
          <w:bCs w:val="0"/>
          <w:sz w:val="28"/>
          <w:szCs w:val="28"/>
          <w:bdr w:val="none" w:sz="0" w:space="0" w:color="auto" w:frame="1"/>
        </w:rPr>
        <w:t>патриотическом воспитании</w:t>
      </w:r>
      <w:r w:rsidRPr="00EA65DA">
        <w:rPr>
          <w:b/>
          <w:bCs/>
          <w:sz w:val="28"/>
          <w:szCs w:val="28"/>
        </w:rPr>
        <w:t>;</w:t>
      </w:r>
    </w:p>
    <w:p w14:paraId="773D5A9D" w14:textId="4F7DD650" w:rsidR="00EB5A46" w:rsidRPr="00EA65DA" w:rsidRDefault="00EB5A46" w:rsidP="00EA65D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EA65DA">
        <w:rPr>
          <w:sz w:val="28"/>
          <w:szCs w:val="28"/>
        </w:rPr>
        <w:t>- познакомить с формами и методами проведения мероприятий, направленных на решение задач </w:t>
      </w:r>
      <w:r w:rsidRPr="00EA65DA">
        <w:rPr>
          <w:rStyle w:val="a4"/>
          <w:b w:val="0"/>
          <w:bCs w:val="0"/>
          <w:sz w:val="28"/>
          <w:szCs w:val="28"/>
          <w:bdr w:val="none" w:sz="0" w:space="0" w:color="auto" w:frame="1"/>
        </w:rPr>
        <w:t>патриотического воспитания детей</w:t>
      </w:r>
      <w:r w:rsidRPr="00EA65DA">
        <w:rPr>
          <w:sz w:val="28"/>
          <w:szCs w:val="28"/>
        </w:rPr>
        <w:t>;</w:t>
      </w:r>
    </w:p>
    <w:p w14:paraId="0E680E61" w14:textId="00323061" w:rsidR="00A10570" w:rsidRPr="007271BA" w:rsidRDefault="00EB5A46" w:rsidP="00EA65D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A65DA">
        <w:rPr>
          <w:b/>
          <w:bCs/>
          <w:sz w:val="28"/>
          <w:szCs w:val="28"/>
        </w:rPr>
        <w:t>- </w:t>
      </w:r>
      <w:r w:rsidRPr="00EA65DA">
        <w:rPr>
          <w:rStyle w:val="a4"/>
          <w:b w:val="0"/>
          <w:bCs w:val="0"/>
          <w:sz w:val="28"/>
          <w:szCs w:val="28"/>
          <w:bdr w:val="none" w:sz="0" w:space="0" w:color="auto" w:frame="1"/>
        </w:rPr>
        <w:t>выработать</w:t>
      </w:r>
      <w:r w:rsidRPr="00EA65DA">
        <w:rPr>
          <w:sz w:val="28"/>
          <w:szCs w:val="28"/>
        </w:rPr>
        <w:t> согласованные действия педагогов и семьи по вопросам </w:t>
      </w:r>
      <w:r w:rsidRPr="00EA65DA">
        <w:rPr>
          <w:rStyle w:val="a4"/>
          <w:b w:val="0"/>
          <w:bCs w:val="0"/>
          <w:sz w:val="28"/>
          <w:szCs w:val="28"/>
          <w:bdr w:val="none" w:sz="0" w:space="0" w:color="auto" w:frame="1"/>
        </w:rPr>
        <w:t>патриотического воспитания дошкольников</w:t>
      </w:r>
      <w:r w:rsidRPr="00EA65DA">
        <w:rPr>
          <w:sz w:val="28"/>
          <w:szCs w:val="28"/>
        </w:rPr>
        <w:t>.</w:t>
      </w:r>
    </w:p>
    <w:p w14:paraId="127FCA78" w14:textId="2549F8E3" w:rsidR="007123BF" w:rsidRDefault="007123BF" w:rsidP="00EA65D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</w:rPr>
      </w:pPr>
    </w:p>
    <w:p w14:paraId="3FAAD272" w14:textId="7E18FE39" w:rsidR="0069332B" w:rsidRPr="007271BA" w:rsidRDefault="0069332B" w:rsidP="00EA65D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271BA">
        <w:rPr>
          <w:sz w:val="28"/>
          <w:szCs w:val="28"/>
        </w:rPr>
        <w:t>Формирование </w:t>
      </w:r>
      <w:r w:rsidRPr="007271BA">
        <w:rPr>
          <w:rStyle w:val="a4"/>
          <w:b w:val="0"/>
          <w:bCs w:val="0"/>
          <w:sz w:val="28"/>
          <w:szCs w:val="28"/>
          <w:bdr w:val="none" w:sz="0" w:space="0" w:color="auto" w:frame="1"/>
        </w:rPr>
        <w:t xml:space="preserve">патриотических качеств личности дошкольников </w:t>
      </w:r>
      <w:r w:rsidRPr="007271BA">
        <w:rPr>
          <w:sz w:val="28"/>
          <w:szCs w:val="28"/>
        </w:rPr>
        <w:t>осуществляем через различные виды образовательной деятельности с детьми и формы сотрудничества с семьёй</w:t>
      </w:r>
      <w:r>
        <w:rPr>
          <w:sz w:val="28"/>
          <w:szCs w:val="28"/>
        </w:rPr>
        <w:t>, отражённые в календарном планировании</w:t>
      </w:r>
      <w:r w:rsidRPr="007271BA">
        <w:rPr>
          <w:sz w:val="28"/>
          <w:szCs w:val="28"/>
        </w:rPr>
        <w:t>.</w:t>
      </w:r>
    </w:p>
    <w:p w14:paraId="2D1F7C16" w14:textId="77777777" w:rsidR="0069332B" w:rsidRPr="00D235ED" w:rsidRDefault="0069332B" w:rsidP="00EA65D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FF0000"/>
          <w:sz w:val="28"/>
          <w:szCs w:val="28"/>
        </w:rPr>
      </w:pPr>
    </w:p>
    <w:p w14:paraId="006B48AF" w14:textId="3C21D76A" w:rsidR="00EB5A46" w:rsidRPr="00EA65DA" w:rsidRDefault="00EB5A46" w:rsidP="00096226">
      <w:pPr>
        <w:pStyle w:val="a3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EA65DA">
        <w:rPr>
          <w:b/>
          <w:bCs/>
          <w:sz w:val="28"/>
          <w:szCs w:val="28"/>
        </w:rPr>
        <w:lastRenderedPageBreak/>
        <w:t xml:space="preserve">Перспективно-тематическое планирование </w:t>
      </w:r>
      <w:r w:rsidR="00533641" w:rsidRPr="00EA65DA">
        <w:rPr>
          <w:b/>
          <w:bCs/>
          <w:sz w:val="28"/>
          <w:szCs w:val="28"/>
        </w:rPr>
        <w:t xml:space="preserve">взаимодействия ДОУ и семьи </w:t>
      </w:r>
      <w:r w:rsidRPr="00EA65DA">
        <w:rPr>
          <w:b/>
          <w:bCs/>
          <w:sz w:val="28"/>
          <w:szCs w:val="28"/>
        </w:rPr>
        <w:t>по патриотическому воспитанию детей</w:t>
      </w:r>
    </w:p>
    <w:p w14:paraId="06D4B8EC" w14:textId="77777777" w:rsidR="00EA65DA" w:rsidRDefault="00EB5A46" w:rsidP="00096226">
      <w:pPr>
        <w:pStyle w:val="a3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EA65DA">
        <w:rPr>
          <w:b/>
          <w:bCs/>
          <w:sz w:val="28"/>
          <w:szCs w:val="28"/>
        </w:rPr>
        <w:t>старшего дошкольного возраста</w:t>
      </w:r>
    </w:p>
    <w:p w14:paraId="2A9F384A" w14:textId="2A14B4BB" w:rsidR="00A331DB" w:rsidRPr="00EA65DA" w:rsidRDefault="00EA65DA" w:rsidP="00096226">
      <w:pPr>
        <w:pStyle w:val="a3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  <w:shd w:val="clear" w:color="auto" w:fill="FFFFFF"/>
        </w:rPr>
      </w:pPr>
      <w:r>
        <w:t>(Сентябрь – ноябрь)</w:t>
      </w:r>
      <w:r w:rsidR="00A331DB" w:rsidRPr="00EA65DA">
        <w:rPr>
          <w:b/>
          <w:bCs/>
          <w:sz w:val="28"/>
          <w:szCs w:val="28"/>
        </w:rPr>
        <w:br/>
      </w:r>
    </w:p>
    <w:tbl>
      <w:tblPr>
        <w:tblStyle w:val="a7"/>
        <w:tblW w:w="10059" w:type="dxa"/>
        <w:tblInd w:w="-289" w:type="dxa"/>
        <w:tblLook w:val="04A0" w:firstRow="1" w:lastRow="0" w:firstColumn="1" w:lastColumn="0" w:noHBand="0" w:noVBand="1"/>
      </w:tblPr>
      <w:tblGrid>
        <w:gridCol w:w="553"/>
        <w:gridCol w:w="1836"/>
        <w:gridCol w:w="2724"/>
        <w:gridCol w:w="2447"/>
        <w:gridCol w:w="2499"/>
      </w:tblGrid>
      <w:tr w:rsidR="006D4850" w:rsidRPr="00EA65DA" w14:paraId="0235BCC1" w14:textId="77777777" w:rsidTr="00096226">
        <w:tc>
          <w:tcPr>
            <w:tcW w:w="539" w:type="dxa"/>
          </w:tcPr>
          <w:p w14:paraId="49968CE6" w14:textId="77777777" w:rsidR="00D25E31" w:rsidRPr="00EA65DA" w:rsidRDefault="00D25E31" w:rsidP="00EA65DA">
            <w:pPr>
              <w:pStyle w:val="a3"/>
              <w:ind w:firstLine="709"/>
              <w:jc w:val="both"/>
              <w:rPr>
                <w:color w:val="33333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37" w:type="dxa"/>
          </w:tcPr>
          <w:p w14:paraId="2FA8376F" w14:textId="2B86774C" w:rsidR="00D25E31" w:rsidRPr="00096226" w:rsidRDefault="00091F9F" w:rsidP="00096226">
            <w:pPr>
              <w:pStyle w:val="a3"/>
              <w:rPr>
                <w:b/>
                <w:bCs/>
                <w:shd w:val="clear" w:color="auto" w:fill="FFFFFF"/>
              </w:rPr>
            </w:pPr>
            <w:r w:rsidRPr="00096226">
              <w:rPr>
                <w:b/>
                <w:bCs/>
                <w:shd w:val="clear" w:color="auto" w:fill="FFFFFF"/>
              </w:rPr>
              <w:t>Направление работы</w:t>
            </w:r>
          </w:p>
        </w:tc>
        <w:tc>
          <w:tcPr>
            <w:tcW w:w="2728" w:type="dxa"/>
          </w:tcPr>
          <w:p w14:paraId="63637C08" w14:textId="6DBC39DD" w:rsidR="00D25E31" w:rsidRPr="00096226" w:rsidRDefault="00091F9F" w:rsidP="00096226">
            <w:pPr>
              <w:pStyle w:val="a3"/>
              <w:rPr>
                <w:b/>
                <w:bCs/>
                <w:shd w:val="clear" w:color="auto" w:fill="FFFFFF"/>
              </w:rPr>
            </w:pPr>
            <w:r w:rsidRPr="00096226">
              <w:rPr>
                <w:b/>
                <w:bCs/>
                <w:shd w:val="clear" w:color="auto" w:fill="FFFFFF"/>
              </w:rPr>
              <w:t>Работа с детьми</w:t>
            </w:r>
          </w:p>
        </w:tc>
        <w:tc>
          <w:tcPr>
            <w:tcW w:w="2449" w:type="dxa"/>
          </w:tcPr>
          <w:p w14:paraId="7A9A2F85" w14:textId="10E2A8FC" w:rsidR="00D25E31" w:rsidRPr="00096226" w:rsidRDefault="00091F9F" w:rsidP="00096226">
            <w:pPr>
              <w:pStyle w:val="a3"/>
              <w:rPr>
                <w:b/>
                <w:bCs/>
                <w:shd w:val="clear" w:color="auto" w:fill="FFFFFF"/>
              </w:rPr>
            </w:pPr>
            <w:r w:rsidRPr="00096226">
              <w:rPr>
                <w:b/>
                <w:bCs/>
                <w:shd w:val="clear" w:color="auto" w:fill="FFFFFF"/>
              </w:rPr>
              <w:t>Работа с родителями</w:t>
            </w:r>
          </w:p>
        </w:tc>
        <w:tc>
          <w:tcPr>
            <w:tcW w:w="2506" w:type="dxa"/>
          </w:tcPr>
          <w:p w14:paraId="081E01BF" w14:textId="3C2554CD" w:rsidR="00D25E31" w:rsidRPr="00096226" w:rsidRDefault="00091F9F" w:rsidP="00096226">
            <w:pPr>
              <w:pStyle w:val="a3"/>
              <w:rPr>
                <w:b/>
                <w:bCs/>
                <w:shd w:val="clear" w:color="auto" w:fill="FFFFFF"/>
              </w:rPr>
            </w:pPr>
            <w:r w:rsidRPr="00096226">
              <w:rPr>
                <w:b/>
                <w:bCs/>
                <w:shd w:val="clear" w:color="auto" w:fill="FFFFFF"/>
              </w:rPr>
              <w:t>Тематические праздники и развлечения</w:t>
            </w:r>
          </w:p>
        </w:tc>
      </w:tr>
      <w:tr w:rsidR="006D4850" w:rsidRPr="00EA65DA" w14:paraId="223B0DA5" w14:textId="77777777" w:rsidTr="00096226">
        <w:trPr>
          <w:cantSplit/>
          <w:trHeight w:val="1134"/>
        </w:trPr>
        <w:tc>
          <w:tcPr>
            <w:tcW w:w="539" w:type="dxa"/>
            <w:textDirection w:val="btLr"/>
          </w:tcPr>
          <w:p w14:paraId="6296ECB6" w14:textId="75B6799F" w:rsidR="00D25E31" w:rsidRPr="00EA65DA" w:rsidRDefault="00D25E31" w:rsidP="00EA65DA">
            <w:pPr>
              <w:pStyle w:val="a3"/>
              <w:spacing w:before="0" w:beforeAutospacing="0" w:after="0" w:afterAutospacing="0"/>
              <w:ind w:left="113" w:right="113" w:firstLine="709"/>
              <w:jc w:val="both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EA65DA">
              <w:rPr>
                <w:b/>
                <w:bCs/>
                <w:sz w:val="28"/>
                <w:szCs w:val="28"/>
                <w:shd w:val="clear" w:color="auto" w:fill="FFFFFF"/>
              </w:rPr>
              <w:t>С</w:t>
            </w:r>
            <w:r w:rsidRPr="00EA65DA">
              <w:rPr>
                <w:b/>
                <w:bCs/>
                <w:sz w:val="28"/>
                <w:szCs w:val="28"/>
              </w:rPr>
              <w:t>ентябрь</w:t>
            </w:r>
          </w:p>
        </w:tc>
        <w:tc>
          <w:tcPr>
            <w:tcW w:w="1837" w:type="dxa"/>
          </w:tcPr>
          <w:p w14:paraId="3BF02A14" w14:textId="27A87DE8" w:rsidR="00D25E31" w:rsidRPr="00EA65DA" w:rsidRDefault="006F0113" w:rsidP="0009622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EA65DA">
              <w:rPr>
                <w:sz w:val="28"/>
                <w:szCs w:val="28"/>
                <w:shd w:val="clear" w:color="auto" w:fill="FFFFFF"/>
              </w:rPr>
              <w:t>1.</w:t>
            </w:r>
            <w:r w:rsidR="0095042A" w:rsidRPr="00EA65DA">
              <w:rPr>
                <w:sz w:val="28"/>
                <w:szCs w:val="28"/>
                <w:shd w:val="clear" w:color="auto" w:fill="FFFFFF"/>
              </w:rPr>
              <w:t>День знаний</w:t>
            </w:r>
          </w:p>
          <w:p w14:paraId="5AE28D4D" w14:textId="77777777" w:rsidR="006F0113" w:rsidRPr="00EA65DA" w:rsidRDefault="006F0113" w:rsidP="00EA65DA">
            <w:pPr>
              <w:ind w:firstLine="709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  <w:p w14:paraId="663480E2" w14:textId="77777777" w:rsidR="006F0113" w:rsidRPr="00EA65DA" w:rsidRDefault="006F0113" w:rsidP="00EA65DA">
            <w:pPr>
              <w:ind w:firstLine="709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  <w:p w14:paraId="5303EF97" w14:textId="4053B431" w:rsidR="0095042A" w:rsidRPr="00EA65DA" w:rsidRDefault="006F0113" w:rsidP="00096226">
            <w:pPr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EA65D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2. </w:t>
            </w:r>
            <w:r w:rsidR="0095042A" w:rsidRPr="00EA65D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Всемирная акция «Очистим планету от мусора»</w:t>
            </w:r>
          </w:p>
        </w:tc>
        <w:tc>
          <w:tcPr>
            <w:tcW w:w="2728" w:type="dxa"/>
          </w:tcPr>
          <w:p w14:paraId="5B424E69" w14:textId="05F2F85D" w:rsidR="00D25E31" w:rsidRPr="00EA65DA" w:rsidRDefault="00125D16" w:rsidP="0009622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A65DA">
              <w:rPr>
                <w:sz w:val="28"/>
                <w:szCs w:val="28"/>
                <w:shd w:val="clear" w:color="auto" w:fill="FFFFFF"/>
              </w:rPr>
              <w:t>1</w:t>
            </w:r>
            <w:r w:rsidRPr="00EA65DA">
              <w:t>.</w:t>
            </w:r>
            <w:r w:rsidR="00533641" w:rsidRPr="00EA65DA">
              <w:rPr>
                <w:sz w:val="28"/>
                <w:szCs w:val="28"/>
                <w:shd w:val="clear" w:color="auto" w:fill="FFFFFF"/>
              </w:rPr>
              <w:t>С</w:t>
            </w:r>
            <w:r w:rsidR="00533641" w:rsidRPr="00EA65DA">
              <w:rPr>
                <w:sz w:val="28"/>
                <w:szCs w:val="28"/>
              </w:rPr>
              <w:t>южетно-ролевая игра «Школа»</w:t>
            </w:r>
          </w:p>
          <w:p w14:paraId="590B4CCB" w14:textId="4A6E6BE5" w:rsidR="00533641" w:rsidRPr="00EA65DA" w:rsidRDefault="00125D16" w:rsidP="0009622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A65DA">
              <w:rPr>
                <w:sz w:val="28"/>
                <w:szCs w:val="28"/>
              </w:rPr>
              <w:t>2</w:t>
            </w:r>
            <w:r w:rsidRPr="00EA65DA">
              <w:t>.</w:t>
            </w:r>
            <w:r w:rsidRPr="00EA65DA">
              <w:rPr>
                <w:sz w:val="28"/>
                <w:szCs w:val="28"/>
              </w:rPr>
              <w:t>«Экологический десант» - уборка территории детского сада</w:t>
            </w:r>
          </w:p>
        </w:tc>
        <w:tc>
          <w:tcPr>
            <w:tcW w:w="2449" w:type="dxa"/>
          </w:tcPr>
          <w:p w14:paraId="750E53D4" w14:textId="3EEEEE8F" w:rsidR="00533641" w:rsidRPr="00EA65DA" w:rsidRDefault="00125D16" w:rsidP="00096226">
            <w:pPr>
              <w:pStyle w:val="a3"/>
              <w:spacing w:before="0" w:beforeAutospacing="0" w:after="0" w:afterAutospacing="0"/>
              <w:jc w:val="both"/>
              <w:rPr>
                <w:rStyle w:val="a4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EA65DA">
              <w:rPr>
                <w:rStyle w:val="a4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1</w:t>
            </w:r>
            <w:r w:rsidRPr="00EA65DA">
              <w:rPr>
                <w:rStyle w:val="a4"/>
                <w:bdr w:val="none" w:sz="0" w:space="0" w:color="auto" w:frame="1"/>
                <w:shd w:val="clear" w:color="auto" w:fill="FFFFFF"/>
              </w:rPr>
              <w:t xml:space="preserve">. </w:t>
            </w:r>
            <w:r w:rsidR="00533641" w:rsidRPr="00EA65DA">
              <w:rPr>
                <w:rStyle w:val="a4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Анкетирование</w:t>
            </w:r>
          </w:p>
          <w:p w14:paraId="6EC38AEC" w14:textId="77777777" w:rsidR="006F0113" w:rsidRPr="00EA65DA" w:rsidRDefault="006F0113" w:rsidP="00EA65DA">
            <w:pPr>
              <w:pStyle w:val="a3"/>
              <w:spacing w:before="0" w:beforeAutospacing="0" w:after="0" w:afterAutospacing="0"/>
              <w:ind w:firstLine="709"/>
              <w:jc w:val="both"/>
              <w:rPr>
                <w:rStyle w:val="a4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14:paraId="73EE6C73" w14:textId="77777777" w:rsidR="006F0113" w:rsidRPr="00EA65DA" w:rsidRDefault="006F0113" w:rsidP="00EA65DA">
            <w:pPr>
              <w:pStyle w:val="a3"/>
              <w:spacing w:before="0" w:beforeAutospacing="0" w:after="0" w:afterAutospacing="0"/>
              <w:ind w:firstLine="709"/>
              <w:jc w:val="both"/>
              <w:rPr>
                <w:rStyle w:val="a4"/>
                <w:bdr w:val="none" w:sz="0" w:space="0" w:color="auto" w:frame="1"/>
              </w:rPr>
            </w:pPr>
          </w:p>
          <w:p w14:paraId="218DF8E4" w14:textId="5EB57FA3" w:rsidR="00D25E31" w:rsidRPr="00EA65DA" w:rsidRDefault="00125D16" w:rsidP="00096226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EA65DA">
              <w:rPr>
                <w:rStyle w:val="a4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2. Участие</w:t>
            </w:r>
            <w:r w:rsidR="00533641" w:rsidRPr="00EA65DA">
              <w:rPr>
                <w:rStyle w:val="a4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в оформлении развивающей среды по патриотическому воспитанию. </w:t>
            </w:r>
          </w:p>
        </w:tc>
        <w:tc>
          <w:tcPr>
            <w:tcW w:w="2506" w:type="dxa"/>
          </w:tcPr>
          <w:p w14:paraId="47D231D7" w14:textId="0B439E30" w:rsidR="00D25E31" w:rsidRPr="00EA65DA" w:rsidRDefault="00125D16" w:rsidP="0009622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A65DA">
              <w:rPr>
                <w:sz w:val="28"/>
                <w:szCs w:val="28"/>
                <w:shd w:val="clear" w:color="auto" w:fill="FFFFFF"/>
              </w:rPr>
              <w:t xml:space="preserve">1. </w:t>
            </w:r>
            <w:r w:rsidR="00533641" w:rsidRPr="00EA65DA">
              <w:rPr>
                <w:sz w:val="28"/>
                <w:szCs w:val="28"/>
                <w:shd w:val="clear" w:color="auto" w:fill="FFFFFF"/>
              </w:rPr>
              <w:t>П</w:t>
            </w:r>
            <w:r w:rsidR="00533641" w:rsidRPr="00EA65DA">
              <w:rPr>
                <w:sz w:val="28"/>
                <w:szCs w:val="28"/>
              </w:rPr>
              <w:t>раздник «День знаний»</w:t>
            </w:r>
          </w:p>
          <w:p w14:paraId="0F916485" w14:textId="77777777" w:rsidR="006F0113" w:rsidRPr="00EA65DA" w:rsidRDefault="006F0113" w:rsidP="00EA65DA">
            <w:pPr>
              <w:pStyle w:val="a3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</w:p>
          <w:p w14:paraId="5E9200F1" w14:textId="552EBB69" w:rsidR="00533641" w:rsidRPr="00EA65DA" w:rsidRDefault="00125D16" w:rsidP="0009622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EA65DA">
              <w:rPr>
                <w:sz w:val="28"/>
                <w:szCs w:val="28"/>
              </w:rPr>
              <w:t>2.</w:t>
            </w:r>
            <w:r w:rsidR="00533641" w:rsidRPr="00EA65DA">
              <w:rPr>
                <w:sz w:val="28"/>
                <w:szCs w:val="28"/>
              </w:rPr>
              <w:t>Старт экологической акции «Крышки-добрышки»</w:t>
            </w:r>
          </w:p>
        </w:tc>
      </w:tr>
      <w:tr w:rsidR="006D4850" w:rsidRPr="00EA65DA" w14:paraId="6E9D5EF5" w14:textId="77777777" w:rsidTr="00096226">
        <w:trPr>
          <w:cantSplit/>
          <w:trHeight w:val="1134"/>
        </w:trPr>
        <w:tc>
          <w:tcPr>
            <w:tcW w:w="539" w:type="dxa"/>
            <w:textDirection w:val="btLr"/>
          </w:tcPr>
          <w:p w14:paraId="4E874297" w14:textId="6639F611" w:rsidR="00D25E31" w:rsidRPr="00EA65DA" w:rsidRDefault="00D25E31" w:rsidP="00EA65DA">
            <w:pPr>
              <w:pStyle w:val="a3"/>
              <w:spacing w:before="0" w:beforeAutospacing="0" w:after="0" w:afterAutospacing="0"/>
              <w:ind w:left="113" w:right="113" w:firstLine="709"/>
              <w:jc w:val="both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EA65DA">
              <w:rPr>
                <w:b/>
                <w:bCs/>
                <w:sz w:val="28"/>
                <w:szCs w:val="28"/>
                <w:shd w:val="clear" w:color="auto" w:fill="FFFFFF"/>
              </w:rPr>
              <w:t>О</w:t>
            </w:r>
            <w:r w:rsidRPr="00EA65DA">
              <w:rPr>
                <w:b/>
                <w:bCs/>
                <w:sz w:val="28"/>
                <w:szCs w:val="28"/>
              </w:rPr>
              <w:t>ктябрь</w:t>
            </w:r>
          </w:p>
        </w:tc>
        <w:tc>
          <w:tcPr>
            <w:tcW w:w="1837" w:type="dxa"/>
          </w:tcPr>
          <w:p w14:paraId="0892DFDE" w14:textId="7DDB6960" w:rsidR="00D25E31" w:rsidRPr="00EA65DA" w:rsidRDefault="006F0113" w:rsidP="0009622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EA65DA">
              <w:rPr>
                <w:sz w:val="28"/>
                <w:szCs w:val="28"/>
                <w:shd w:val="clear" w:color="auto" w:fill="FFFFFF"/>
              </w:rPr>
              <w:t xml:space="preserve">1. </w:t>
            </w:r>
            <w:r w:rsidR="0095042A" w:rsidRPr="00EA65DA">
              <w:rPr>
                <w:sz w:val="28"/>
                <w:szCs w:val="28"/>
                <w:shd w:val="clear" w:color="auto" w:fill="FFFFFF"/>
              </w:rPr>
              <w:t>День пожилого человека</w:t>
            </w:r>
          </w:p>
          <w:p w14:paraId="2CCE1D7C" w14:textId="77777777" w:rsidR="006F0113" w:rsidRPr="00EA65DA" w:rsidRDefault="006F0113" w:rsidP="00EA65DA">
            <w:pPr>
              <w:ind w:firstLine="709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  <w:p w14:paraId="1A5CC5F6" w14:textId="77777777" w:rsidR="006F0113" w:rsidRPr="00EA65DA" w:rsidRDefault="006F0113" w:rsidP="00EA65DA">
            <w:pPr>
              <w:ind w:firstLine="709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  <w:p w14:paraId="0479DA43" w14:textId="77777777" w:rsidR="006F0113" w:rsidRPr="00EA65DA" w:rsidRDefault="006F0113" w:rsidP="00EA65DA">
            <w:pPr>
              <w:ind w:firstLine="709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  <w:p w14:paraId="72E2FDEE" w14:textId="74232CC8" w:rsidR="001F0A7B" w:rsidRPr="00EA65DA" w:rsidRDefault="006F0113" w:rsidP="00096226">
            <w:pPr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EA65D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2. </w:t>
            </w:r>
            <w:r w:rsidR="001F0A7B" w:rsidRPr="00EA65D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Всемирный день защиты животных</w:t>
            </w:r>
          </w:p>
          <w:p w14:paraId="361277EB" w14:textId="40333C08" w:rsidR="0095042A" w:rsidRPr="00EA65DA" w:rsidRDefault="0095042A" w:rsidP="00EA65DA">
            <w:pPr>
              <w:pStyle w:val="a3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28" w:type="dxa"/>
          </w:tcPr>
          <w:p w14:paraId="061760B0" w14:textId="77777777" w:rsidR="00D25E31" w:rsidRPr="00EA65DA" w:rsidRDefault="00125D16" w:rsidP="0009622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EA65DA">
              <w:rPr>
                <w:sz w:val="28"/>
                <w:szCs w:val="28"/>
                <w:shd w:val="clear" w:color="auto" w:fill="FFFFFF"/>
              </w:rPr>
              <w:t>1. Рисование «Бабушка рядышком с дедушкой»</w:t>
            </w:r>
          </w:p>
          <w:p w14:paraId="73DB626C" w14:textId="77777777" w:rsidR="006F0113" w:rsidRPr="00EA65DA" w:rsidRDefault="006F0113" w:rsidP="00EA65DA">
            <w:pPr>
              <w:pStyle w:val="a3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</w:p>
          <w:p w14:paraId="51DF1263" w14:textId="77777777" w:rsidR="006F0113" w:rsidRPr="00EA65DA" w:rsidRDefault="006F0113" w:rsidP="00EA65DA">
            <w:pPr>
              <w:pStyle w:val="a3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</w:p>
          <w:p w14:paraId="7D8F3CC5" w14:textId="4543F157" w:rsidR="006F0113" w:rsidRPr="00EA65DA" w:rsidRDefault="006F0113" w:rsidP="0009622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EA65DA">
              <w:rPr>
                <w:sz w:val="28"/>
                <w:szCs w:val="28"/>
                <w:shd w:val="clear" w:color="auto" w:fill="FFFFFF"/>
              </w:rPr>
              <w:t>2. Развлечение «Наши любимые хвостолапые»</w:t>
            </w:r>
          </w:p>
        </w:tc>
        <w:tc>
          <w:tcPr>
            <w:tcW w:w="2449" w:type="dxa"/>
          </w:tcPr>
          <w:p w14:paraId="5861D58D" w14:textId="77777777" w:rsidR="00D25E31" w:rsidRPr="00EA65DA" w:rsidRDefault="00125D16" w:rsidP="0009622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A65DA">
              <w:rPr>
                <w:sz w:val="28"/>
                <w:szCs w:val="28"/>
                <w:shd w:val="clear" w:color="auto" w:fill="FFFFFF"/>
              </w:rPr>
              <w:t>1</w:t>
            </w:r>
            <w:r w:rsidRPr="00EA65DA">
              <w:rPr>
                <w:sz w:val="28"/>
                <w:szCs w:val="28"/>
              </w:rPr>
              <w:t>. Организация фотовыставки «Наши бабушки и дедушки».</w:t>
            </w:r>
          </w:p>
          <w:p w14:paraId="797AA4C9" w14:textId="77777777" w:rsidR="006F0113" w:rsidRPr="00EA65DA" w:rsidRDefault="006F0113" w:rsidP="00EA65DA">
            <w:pPr>
              <w:pStyle w:val="a3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</w:p>
          <w:p w14:paraId="27A46FDF" w14:textId="77777777" w:rsidR="006F0113" w:rsidRPr="00EA65DA" w:rsidRDefault="006F0113" w:rsidP="00EA65DA">
            <w:pPr>
              <w:pStyle w:val="a3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</w:p>
          <w:p w14:paraId="7B1B5FED" w14:textId="7110AC07" w:rsidR="00125D16" w:rsidRPr="00EA65DA" w:rsidRDefault="00125D16" w:rsidP="0009622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EA65DA">
              <w:rPr>
                <w:sz w:val="28"/>
                <w:szCs w:val="28"/>
              </w:rPr>
              <w:t xml:space="preserve">2. Сбор кормов для </w:t>
            </w:r>
            <w:r w:rsidR="006F0113" w:rsidRPr="00EA65DA">
              <w:rPr>
                <w:sz w:val="28"/>
                <w:szCs w:val="28"/>
              </w:rPr>
              <w:t>приюта бездомных животных «Шанс на жизнь»</w:t>
            </w:r>
          </w:p>
        </w:tc>
        <w:tc>
          <w:tcPr>
            <w:tcW w:w="2506" w:type="dxa"/>
          </w:tcPr>
          <w:p w14:paraId="2D2B7A03" w14:textId="77777777" w:rsidR="00D25E31" w:rsidRPr="00EA65DA" w:rsidRDefault="00125D16" w:rsidP="0009622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EA65DA">
              <w:rPr>
                <w:sz w:val="28"/>
                <w:szCs w:val="28"/>
                <w:shd w:val="clear" w:color="auto" w:fill="FFFFFF"/>
              </w:rPr>
              <w:t>1.Развлечение совместно с бабушками и дедушками «Игры нашего двора»</w:t>
            </w:r>
          </w:p>
          <w:p w14:paraId="643C0BCB" w14:textId="559BDF6A" w:rsidR="006F0113" w:rsidRPr="00EA65DA" w:rsidRDefault="006F0113" w:rsidP="0009622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EA65DA">
              <w:rPr>
                <w:sz w:val="28"/>
                <w:szCs w:val="28"/>
                <w:shd w:val="clear" w:color="auto" w:fill="FFFFFF"/>
              </w:rPr>
              <w:t>2. Экскурсия совместно с родителями в приют для бездомных животных</w:t>
            </w:r>
          </w:p>
        </w:tc>
      </w:tr>
      <w:tr w:rsidR="006D4850" w:rsidRPr="0069332B" w14:paraId="34A35FDF" w14:textId="77777777" w:rsidTr="00096226">
        <w:trPr>
          <w:cantSplit/>
          <w:trHeight w:val="1134"/>
        </w:trPr>
        <w:tc>
          <w:tcPr>
            <w:tcW w:w="539" w:type="dxa"/>
            <w:textDirection w:val="btLr"/>
          </w:tcPr>
          <w:p w14:paraId="2650D2A5" w14:textId="353F0D7A" w:rsidR="00D25E31" w:rsidRPr="00EA65DA" w:rsidRDefault="00D25E31" w:rsidP="00EA65DA">
            <w:pPr>
              <w:pStyle w:val="a3"/>
              <w:spacing w:before="0" w:beforeAutospacing="0" w:after="0" w:afterAutospacing="0"/>
              <w:ind w:left="113" w:right="113" w:firstLine="709"/>
              <w:jc w:val="both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EA65DA">
              <w:rPr>
                <w:b/>
                <w:bCs/>
                <w:sz w:val="28"/>
                <w:szCs w:val="28"/>
                <w:shd w:val="clear" w:color="auto" w:fill="FFFFFF"/>
              </w:rPr>
              <w:t>Н</w:t>
            </w:r>
            <w:r w:rsidRPr="00EA65DA">
              <w:rPr>
                <w:b/>
                <w:bCs/>
                <w:sz w:val="28"/>
                <w:szCs w:val="28"/>
              </w:rPr>
              <w:t>оябрь</w:t>
            </w:r>
          </w:p>
        </w:tc>
        <w:tc>
          <w:tcPr>
            <w:tcW w:w="1837" w:type="dxa"/>
          </w:tcPr>
          <w:p w14:paraId="3F48A6FE" w14:textId="3BCF681E" w:rsidR="00D25E31" w:rsidRPr="00EA65DA" w:rsidRDefault="006F0113" w:rsidP="0009622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EA65DA">
              <w:rPr>
                <w:sz w:val="28"/>
                <w:szCs w:val="28"/>
                <w:shd w:val="clear" w:color="auto" w:fill="FFFFFF"/>
              </w:rPr>
              <w:t>1.</w:t>
            </w:r>
            <w:r w:rsidR="00091F9F" w:rsidRPr="00EA65DA">
              <w:rPr>
                <w:sz w:val="28"/>
                <w:szCs w:val="28"/>
                <w:shd w:val="clear" w:color="auto" w:fill="FFFFFF"/>
              </w:rPr>
              <w:t>День народного единства</w:t>
            </w:r>
          </w:p>
          <w:p w14:paraId="600672A8" w14:textId="73D24A8E" w:rsidR="006F0113" w:rsidRPr="00EA65DA" w:rsidRDefault="006F0113" w:rsidP="00EA65DA">
            <w:pPr>
              <w:ind w:firstLine="709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  <w:p w14:paraId="65832A9C" w14:textId="77777777" w:rsidR="006D4850" w:rsidRPr="00EA65DA" w:rsidRDefault="006D4850" w:rsidP="00EA65DA">
            <w:pPr>
              <w:ind w:firstLine="709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  <w:p w14:paraId="0FB5BAE4" w14:textId="1EDA2011" w:rsidR="001F0A7B" w:rsidRPr="00EA65DA" w:rsidRDefault="006F0113" w:rsidP="00096226">
            <w:pPr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EA65D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2.</w:t>
            </w:r>
            <w:r w:rsidR="001F0A7B" w:rsidRPr="00EA65D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День вторичной переработки </w:t>
            </w:r>
          </w:p>
          <w:p w14:paraId="05ADBE50" w14:textId="093487C1" w:rsidR="001F0A7B" w:rsidRPr="00EA65DA" w:rsidRDefault="001F0A7B" w:rsidP="00EA65DA">
            <w:pPr>
              <w:ind w:firstLine="709"/>
              <w:jc w:val="both"/>
              <w:outlineLvl w:val="0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28" w:type="dxa"/>
          </w:tcPr>
          <w:p w14:paraId="3F79B509" w14:textId="310CE57F" w:rsidR="00D25E31" w:rsidRPr="00EA65DA" w:rsidRDefault="006F0113" w:rsidP="0009622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EA65DA">
              <w:rPr>
                <w:sz w:val="28"/>
                <w:szCs w:val="28"/>
                <w:shd w:val="clear" w:color="auto" w:fill="FFFFFF"/>
              </w:rPr>
              <w:t>1.Разучивание гимна РФ</w:t>
            </w:r>
            <w:r w:rsidR="006D4850" w:rsidRPr="00EA65DA">
              <w:rPr>
                <w:sz w:val="28"/>
                <w:szCs w:val="28"/>
                <w:shd w:val="clear" w:color="auto" w:fill="FFFFFF"/>
              </w:rPr>
              <w:t>, изготовление эмблем к празднику</w:t>
            </w:r>
          </w:p>
          <w:p w14:paraId="756AC9A4" w14:textId="56CD1140" w:rsidR="006F0113" w:rsidRPr="00EA65DA" w:rsidRDefault="006D4850" w:rsidP="0009622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EA65DA">
              <w:rPr>
                <w:sz w:val="28"/>
                <w:szCs w:val="28"/>
                <w:shd w:val="clear" w:color="auto" w:fill="FFFFFF"/>
              </w:rPr>
              <w:t>2.Изготовление поделок из бросового материала «Вторая жизнь ненужных вещей»</w:t>
            </w:r>
          </w:p>
        </w:tc>
        <w:tc>
          <w:tcPr>
            <w:tcW w:w="2449" w:type="dxa"/>
          </w:tcPr>
          <w:p w14:paraId="4CB679AA" w14:textId="701EB888" w:rsidR="006F0113" w:rsidRPr="00EA65DA" w:rsidRDefault="006D4850" w:rsidP="0009622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</w:rPr>
            </w:pPr>
            <w:r w:rsidRPr="00EA65DA">
              <w:rPr>
                <w:sz w:val="28"/>
                <w:szCs w:val="28"/>
                <w:shd w:val="clear" w:color="auto" w:fill="FFFFFF"/>
              </w:rPr>
              <w:t xml:space="preserve">1. </w:t>
            </w:r>
            <w:r w:rsidR="006F0113" w:rsidRPr="00EA65DA">
              <w:rPr>
                <w:sz w:val="28"/>
                <w:szCs w:val="28"/>
                <w:shd w:val="clear" w:color="auto" w:fill="FFFFFF"/>
              </w:rPr>
              <w:t>Консультация «</w:t>
            </w:r>
            <w:r w:rsidR="006F0113" w:rsidRPr="00EA65DA">
              <w:rPr>
                <w:rStyle w:val="a5"/>
                <w:i w:val="0"/>
                <w:iCs w:val="0"/>
                <w:sz w:val="28"/>
                <w:szCs w:val="28"/>
                <w:bdr w:val="none" w:sz="0" w:space="0" w:color="auto" w:frame="1"/>
              </w:rPr>
              <w:t>Как</w:t>
            </w:r>
            <w:r w:rsidR="006F0113" w:rsidRPr="00EA65DA">
              <w:rPr>
                <w:rStyle w:val="a5"/>
                <w:b/>
                <w:bCs/>
                <w:sz w:val="28"/>
                <w:szCs w:val="28"/>
                <w:bdr w:val="none" w:sz="0" w:space="0" w:color="auto" w:frame="1"/>
              </w:rPr>
              <w:t> </w:t>
            </w:r>
            <w:r w:rsidR="006F0113" w:rsidRPr="00EA65DA">
              <w:rPr>
                <w:rStyle w:val="a4"/>
                <w:b w:val="0"/>
                <w:bCs w:val="0"/>
                <w:sz w:val="28"/>
                <w:szCs w:val="28"/>
                <w:bdr w:val="none" w:sz="0" w:space="0" w:color="auto" w:frame="1"/>
              </w:rPr>
              <w:t>воспитать патриота</w:t>
            </w:r>
            <w:r w:rsidR="006F0113" w:rsidRPr="00EA65DA">
              <w:rPr>
                <w:rStyle w:val="a5"/>
                <w:i w:val="0"/>
                <w:iCs w:val="0"/>
                <w:sz w:val="28"/>
                <w:szCs w:val="28"/>
                <w:bdr w:val="none" w:sz="0" w:space="0" w:color="auto" w:frame="1"/>
              </w:rPr>
              <w:t>»</w:t>
            </w:r>
          </w:p>
          <w:p w14:paraId="22449354" w14:textId="74069AC7" w:rsidR="006F0113" w:rsidRPr="00EA65DA" w:rsidRDefault="006F0113" w:rsidP="00EA65DA">
            <w:pPr>
              <w:pStyle w:val="a3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</w:p>
          <w:p w14:paraId="3C6CCB04" w14:textId="77777777" w:rsidR="006D4850" w:rsidRPr="00EA65DA" w:rsidRDefault="006D4850" w:rsidP="00EA65DA">
            <w:pPr>
              <w:pStyle w:val="a3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</w:p>
          <w:p w14:paraId="1CC69CD4" w14:textId="73D7B89F" w:rsidR="00D25E31" w:rsidRPr="00EA65DA" w:rsidRDefault="006D4850" w:rsidP="00096226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EA65DA">
              <w:rPr>
                <w:sz w:val="28"/>
                <w:szCs w:val="28"/>
                <w:shd w:val="clear" w:color="auto" w:fill="FFFFFF"/>
              </w:rPr>
              <w:t xml:space="preserve">2. </w:t>
            </w:r>
            <w:r w:rsidR="006F0113" w:rsidRPr="00EA65DA">
              <w:rPr>
                <w:sz w:val="28"/>
                <w:szCs w:val="28"/>
                <w:shd w:val="clear" w:color="auto" w:fill="FFFFFF"/>
              </w:rPr>
              <w:t>Акция «Сдал бумагу – дерево спас»</w:t>
            </w:r>
          </w:p>
        </w:tc>
        <w:tc>
          <w:tcPr>
            <w:tcW w:w="2506" w:type="dxa"/>
          </w:tcPr>
          <w:p w14:paraId="240153D2" w14:textId="77777777" w:rsidR="00D25E31" w:rsidRPr="00EA65DA" w:rsidRDefault="006F0113" w:rsidP="0009622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A65DA">
              <w:rPr>
                <w:sz w:val="28"/>
                <w:szCs w:val="28"/>
                <w:shd w:val="clear" w:color="auto" w:fill="FFFFFF"/>
              </w:rPr>
              <w:t>1. П</w:t>
            </w:r>
            <w:r w:rsidRPr="00EA65DA">
              <w:rPr>
                <w:sz w:val="28"/>
                <w:szCs w:val="28"/>
              </w:rPr>
              <w:t>раздник «День</w:t>
            </w:r>
            <w:r w:rsidRPr="00EA65DA">
              <w:rPr>
                <w:sz w:val="28"/>
                <w:szCs w:val="28"/>
                <w:shd w:val="clear" w:color="auto" w:fill="FFFFFF"/>
              </w:rPr>
              <w:t xml:space="preserve"> народного единства</w:t>
            </w:r>
            <w:r w:rsidRPr="00EA65DA">
              <w:rPr>
                <w:sz w:val="28"/>
                <w:szCs w:val="28"/>
              </w:rPr>
              <w:t>»</w:t>
            </w:r>
          </w:p>
          <w:p w14:paraId="36D1A4E4" w14:textId="77777777" w:rsidR="006D4850" w:rsidRPr="00EA65DA" w:rsidRDefault="006D4850" w:rsidP="00EA65DA">
            <w:pPr>
              <w:pStyle w:val="a3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</w:p>
          <w:p w14:paraId="20EE3BE7" w14:textId="77777777" w:rsidR="006D4850" w:rsidRPr="00EA65DA" w:rsidRDefault="006D4850" w:rsidP="00EA65DA">
            <w:pPr>
              <w:pStyle w:val="a3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</w:p>
          <w:p w14:paraId="0A7B3B6C" w14:textId="23AF8E2E" w:rsidR="006D4850" w:rsidRPr="00EA65DA" w:rsidRDefault="006D4850" w:rsidP="00EA65DA">
            <w:pPr>
              <w:pStyle w:val="a3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</w:tr>
    </w:tbl>
    <w:p w14:paraId="6F403D55" w14:textId="77777777" w:rsidR="0069332B" w:rsidRDefault="0069332B" w:rsidP="00EA65D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5"/>
          <w:b/>
          <w:bCs/>
          <w:color w:val="FF0000"/>
          <w:sz w:val="28"/>
          <w:szCs w:val="28"/>
        </w:rPr>
      </w:pPr>
    </w:p>
    <w:p w14:paraId="5BF5C9B5" w14:textId="0DB173A9" w:rsidR="007271BA" w:rsidRDefault="007271BA" w:rsidP="00EA65D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533641">
        <w:rPr>
          <w:sz w:val="28"/>
          <w:szCs w:val="28"/>
          <w:shd w:val="clear" w:color="auto" w:fill="FFFFFF"/>
        </w:rPr>
        <w:t>Условно выделяют три направления нравственно-патриотического воспитания в ДОУ:</w:t>
      </w:r>
    </w:p>
    <w:p w14:paraId="6BAECA7F" w14:textId="2120E51A" w:rsidR="0069332B" w:rsidRPr="0069332B" w:rsidRDefault="0069332B" w:rsidP="00096226">
      <w:pPr>
        <w:pStyle w:val="a3"/>
        <w:numPr>
          <w:ilvl w:val="0"/>
          <w:numId w:val="2"/>
        </w:numPr>
        <w:spacing w:before="0" w:beforeAutospacing="0" w:after="0" w:afterAutospacing="0"/>
        <w:ind w:firstLine="414"/>
        <w:jc w:val="both"/>
        <w:rPr>
          <w:b/>
          <w:bCs/>
          <w:sz w:val="28"/>
          <w:szCs w:val="28"/>
          <w:shd w:val="clear" w:color="auto" w:fill="FFFFFF"/>
        </w:rPr>
      </w:pPr>
      <w:r w:rsidRPr="0069332B"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Экологическое воспитание</w:t>
      </w:r>
    </w:p>
    <w:p w14:paraId="021236F6" w14:textId="0601E234" w:rsidR="0069332B" w:rsidRPr="0069332B" w:rsidRDefault="0069332B" w:rsidP="00096226">
      <w:pPr>
        <w:pStyle w:val="a3"/>
        <w:numPr>
          <w:ilvl w:val="0"/>
          <w:numId w:val="2"/>
        </w:numPr>
        <w:spacing w:before="0" w:beforeAutospacing="0" w:after="0" w:afterAutospacing="0"/>
        <w:ind w:firstLine="414"/>
        <w:jc w:val="both"/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  <w:r w:rsidRPr="0069332B"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Историческое воспитание.</w:t>
      </w:r>
    </w:p>
    <w:p w14:paraId="114F8A82" w14:textId="046A15EC" w:rsidR="0069332B" w:rsidRPr="0069332B" w:rsidRDefault="0069332B" w:rsidP="00096226">
      <w:pPr>
        <w:pStyle w:val="a3"/>
        <w:numPr>
          <w:ilvl w:val="0"/>
          <w:numId w:val="2"/>
        </w:numPr>
        <w:spacing w:before="0" w:beforeAutospacing="0" w:after="0" w:afterAutospacing="0"/>
        <w:ind w:firstLine="414"/>
        <w:jc w:val="both"/>
        <w:rPr>
          <w:rStyle w:val="a4"/>
          <w:sz w:val="28"/>
          <w:szCs w:val="28"/>
          <w:shd w:val="clear" w:color="auto" w:fill="FFFFFF"/>
        </w:rPr>
      </w:pPr>
      <w:r w:rsidRPr="0069332B"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Культурно-патриотическое воспитание.</w:t>
      </w:r>
    </w:p>
    <w:p w14:paraId="74D7B08F" w14:textId="77777777" w:rsidR="0069332B" w:rsidRPr="0069332B" w:rsidRDefault="0069332B" w:rsidP="00096226">
      <w:pPr>
        <w:pStyle w:val="a3"/>
        <w:spacing w:before="0" w:beforeAutospacing="0" w:after="0" w:afterAutospacing="0"/>
        <w:ind w:left="1287" w:firstLine="414"/>
        <w:jc w:val="both"/>
        <w:rPr>
          <w:b/>
          <w:bCs/>
          <w:sz w:val="28"/>
          <w:szCs w:val="28"/>
          <w:shd w:val="clear" w:color="auto" w:fill="FFFFFF"/>
        </w:rPr>
      </w:pPr>
    </w:p>
    <w:p w14:paraId="7F48179E" w14:textId="1FEE4045" w:rsidR="007271BA" w:rsidRPr="00EA65DA" w:rsidRDefault="007271BA" w:rsidP="00EA65DA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b/>
          <w:bCs/>
          <w:sz w:val="28"/>
          <w:szCs w:val="28"/>
          <w:shd w:val="clear" w:color="auto" w:fill="FFFFFF"/>
        </w:rPr>
      </w:pPr>
      <w:bookmarkStart w:id="1" w:name="_Hlk165058958"/>
      <w:r w:rsidRPr="00EA65DA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Экологическое воспитание</w:t>
      </w:r>
      <w:bookmarkEnd w:id="1"/>
      <w:r w:rsidRPr="00EA65DA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EA65DA"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Чувство любви к Родине возникает у ребенка с восхищением и изумлением от того, что он видит. В детском возрасте все эти впечатления еще не осознанны глубоко, однако имеют существенное влияние на формирования патриотических черт. Общение с природой </w:t>
      </w:r>
      <w:r w:rsidRPr="00EA65DA"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lastRenderedPageBreak/>
        <w:t>облагораживает человека, поэтому важно, чтобы детские ощущения были навеяны красотой природ</w:t>
      </w:r>
      <w:r w:rsidR="00004442" w:rsidRPr="00EA65DA"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ы</w:t>
      </w:r>
      <w:r w:rsidRPr="00EA65DA"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родного города, края, страны. Через приобщение к родной природе в ребенке развиваются многие нравственные качества, в числе которых чувство патриотизма, любви к родной земле.</w:t>
      </w:r>
    </w:p>
    <w:p w14:paraId="0BBEF3B3" w14:textId="77777777" w:rsidR="007271BA" w:rsidRPr="00EA65DA" w:rsidRDefault="007271BA" w:rsidP="00EA65DA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rStyle w:val="a4"/>
          <w:sz w:val="28"/>
          <w:szCs w:val="28"/>
          <w:shd w:val="clear" w:color="auto" w:fill="FFFFFF"/>
        </w:rPr>
      </w:pPr>
      <w:bookmarkStart w:id="2" w:name="_Hlk165058949"/>
      <w:r w:rsidRPr="00EA65DA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Историческое воспитание.</w:t>
      </w:r>
      <w:r w:rsidRPr="00EA65DA"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bookmarkEnd w:id="2"/>
      <w:r w:rsidRPr="00EA65DA"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Под этим видом воспитания патриотизма понимают процесс изучения истории Родины, формирования сопричастности к историческим событиям. Задача воспитателя состоит в том, чтобы ознакомить детей с историей страны, рассказать о ее памятных местах, достопримечательностях, о великих людях, связанных с историей Отечества. Все это помогает прививать детям такие важные качества, как долг Родине, любовь к Отечеству.</w:t>
      </w:r>
    </w:p>
    <w:p w14:paraId="3797D1B3" w14:textId="77777777" w:rsidR="007271BA" w:rsidRPr="00EA65DA" w:rsidRDefault="007271BA" w:rsidP="00096226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rStyle w:val="a4"/>
          <w:sz w:val="28"/>
          <w:szCs w:val="28"/>
          <w:shd w:val="clear" w:color="auto" w:fill="FFFFFF"/>
        </w:rPr>
      </w:pPr>
      <w:bookmarkStart w:id="3" w:name="_Hlk164973042"/>
      <w:r w:rsidRPr="00EA65DA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Культурно-патриотическое воспитание</w:t>
      </w:r>
      <w:bookmarkEnd w:id="3"/>
      <w:r w:rsidRPr="00EA65DA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EA65DA"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Очень важно привить детям чувство уважения и любви к культурным ценностям своей Родины, к ее традициям. Приобщение к родной культуре может происходить через чтение сказок, рассказов и фольклора. Обсуждение с детьми поведения и поступков персонажей, помогает сформировать у них личностные основы патриотизма, а также любовь к традициям и обычаям своего народа.</w:t>
      </w:r>
    </w:p>
    <w:p w14:paraId="41BC2CE0" w14:textId="54AC43B4" w:rsidR="00096226" w:rsidRDefault="002102A5" w:rsidP="0009622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746878">
        <w:rPr>
          <w:sz w:val="28"/>
          <w:szCs w:val="28"/>
          <w:shd w:val="clear" w:color="auto" w:fill="FFFFFF"/>
        </w:rPr>
        <w:t>Патриотическое воспитание ребенка – это основа формирования будущего гражданина.</w:t>
      </w:r>
      <w:r w:rsidR="00096226">
        <w:rPr>
          <w:sz w:val="28"/>
          <w:szCs w:val="28"/>
        </w:rPr>
        <w:t xml:space="preserve"> </w:t>
      </w:r>
      <w:r w:rsidRPr="00746878">
        <w:rPr>
          <w:sz w:val="28"/>
          <w:szCs w:val="28"/>
          <w:shd w:val="clear" w:color="auto" w:fill="FFFFFF"/>
        </w:rPr>
        <w:t xml:space="preserve">Любовь к Родине начинается с отношения к самым близким людям – отцу, матери, дедушке, бабушке, с любви к своему дому, улице, на которой ребенок живет, детскому саду, школе, городу. </w:t>
      </w:r>
    </w:p>
    <w:p w14:paraId="345C3A50" w14:textId="7A1E9B38" w:rsidR="00EA65DA" w:rsidRDefault="00E81552" w:rsidP="0009622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746878">
        <w:rPr>
          <w:sz w:val="28"/>
          <w:szCs w:val="28"/>
          <w:shd w:val="clear" w:color="auto" w:fill="FFFFFF"/>
        </w:rPr>
        <w:t xml:space="preserve">Поэтому в </w:t>
      </w:r>
      <w:r w:rsidR="00C611BC" w:rsidRPr="00746878">
        <w:rPr>
          <w:sz w:val="28"/>
          <w:szCs w:val="28"/>
          <w:shd w:val="clear" w:color="auto" w:fill="FFFFFF"/>
        </w:rPr>
        <w:t xml:space="preserve">начале </w:t>
      </w:r>
      <w:r w:rsidRPr="00746878">
        <w:rPr>
          <w:sz w:val="28"/>
          <w:szCs w:val="28"/>
          <w:shd w:val="clear" w:color="auto" w:fill="FFFFFF"/>
        </w:rPr>
        <w:t>нашей работ</w:t>
      </w:r>
      <w:r w:rsidR="00C611BC" w:rsidRPr="00746878">
        <w:rPr>
          <w:sz w:val="28"/>
          <w:szCs w:val="28"/>
          <w:shd w:val="clear" w:color="auto" w:fill="FFFFFF"/>
        </w:rPr>
        <w:t xml:space="preserve">ы </w:t>
      </w:r>
      <w:r w:rsidRPr="00746878">
        <w:rPr>
          <w:sz w:val="28"/>
          <w:szCs w:val="28"/>
          <w:shd w:val="clear" w:color="auto" w:fill="FFFFFF"/>
        </w:rPr>
        <w:t xml:space="preserve">обязательно организуется конкурс проектов «Мой мир – моя семья». В разработке проектов участвуют семьи воспитанников старшей и подготовительной групп. Отсутствие строгого регламента к </w:t>
      </w:r>
      <w:r w:rsidR="00C611BC" w:rsidRPr="00746878">
        <w:rPr>
          <w:sz w:val="28"/>
          <w:szCs w:val="28"/>
          <w:shd w:val="clear" w:color="auto" w:fill="FFFFFF"/>
        </w:rPr>
        <w:t>представленным проектам, позволяет родителям проявить творчество и инициативу. Проекты содержат в себе историю фамилии, генеалогические деревья, разработанные и оформленные гербы семей. Варианты их представления тоже различны: альбомы, презентации, фильмы, плакаты, семейные рассказы и пр</w:t>
      </w:r>
      <w:bookmarkStart w:id="4" w:name="_Hlk165059570"/>
      <w:r w:rsidR="00EA65DA">
        <w:rPr>
          <w:sz w:val="28"/>
          <w:szCs w:val="28"/>
          <w:shd w:val="clear" w:color="auto" w:fill="FFFFFF"/>
        </w:rPr>
        <w:t>.</w:t>
      </w:r>
      <w:bookmarkEnd w:id="4"/>
    </w:p>
    <w:p w14:paraId="03359AF9" w14:textId="77777777" w:rsidR="001239FA" w:rsidRDefault="001239FA" w:rsidP="0009622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14:paraId="0ACD061F" w14:textId="2BEFAE79" w:rsidR="00096226" w:rsidRDefault="001239FA" w:rsidP="0009622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0A93F5A" wp14:editId="1FE9EA51">
            <wp:extent cx="2028825" cy="1981200"/>
            <wp:effectExtent l="0" t="0" r="9525" b="0"/>
            <wp:docPr id="1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5A2CBAF4-3EB4-4142-B456-390F739F01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5A2CBAF4-3EB4-4142-B456-390F739F01F0}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716" cy="199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C51B1D7" wp14:editId="4195D3EB">
            <wp:extent cx="1790700" cy="1760220"/>
            <wp:effectExtent l="0" t="0" r="0" b="0"/>
            <wp:docPr id="8" name="Объект 7">
              <a:extLst xmlns:a="http://schemas.openxmlformats.org/drawingml/2006/main">
                <a:ext uri="{FF2B5EF4-FFF2-40B4-BE49-F238E27FC236}">
                  <a16:creationId xmlns:a16="http://schemas.microsoft.com/office/drawing/2014/main" id="{4E40B585-3C35-47C3-AADB-C365CBF40596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>
                      <a:extLst>
                        <a:ext uri="{FF2B5EF4-FFF2-40B4-BE49-F238E27FC236}">
                          <a16:creationId xmlns:a16="http://schemas.microsoft.com/office/drawing/2014/main" id="{4E40B585-3C35-47C3-AADB-C365CBF40596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842" cy="176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6E1">
        <w:rPr>
          <w:noProof/>
        </w:rPr>
        <w:t xml:space="preserve"> </w:t>
      </w:r>
      <w:r w:rsidR="004A26E1">
        <w:rPr>
          <w:noProof/>
        </w:rPr>
        <w:drawing>
          <wp:inline distT="0" distB="0" distL="0" distR="0" wp14:anchorId="584813A4" wp14:editId="19D1A2AF">
            <wp:extent cx="1557338" cy="2076450"/>
            <wp:effectExtent l="0" t="0" r="5080" b="0"/>
            <wp:docPr id="3075" name="Picture 3" descr="C:\Users\Natalia\Desktop\детский сад и семья\IMG-20240427-WA000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Natalia\Desktop\детский сад и семья\IMG-20240427-WA0000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205" cy="2082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CC1587" w14:textId="77777777" w:rsidR="001239FA" w:rsidRDefault="001239FA" w:rsidP="0009622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14:paraId="23E49E9D" w14:textId="0F7950AA" w:rsidR="002102A5" w:rsidRDefault="00C611BC" w:rsidP="0009622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746878">
        <w:rPr>
          <w:sz w:val="28"/>
          <w:szCs w:val="28"/>
          <w:shd w:val="clear" w:color="auto" w:fill="FFFFFF"/>
        </w:rPr>
        <w:t>От изучения семьи переходим к изучению города. Организовываем занятия и экскурсии, посещаем различные социальные объекты: библиотека, магазин, школа, гончарная мастерская и т.д.</w:t>
      </w:r>
    </w:p>
    <w:p w14:paraId="3C18360A" w14:textId="77777777" w:rsidR="001239FA" w:rsidRDefault="001239FA" w:rsidP="0009622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14:paraId="6F907A37" w14:textId="77777777" w:rsidR="001239FA" w:rsidRDefault="001239FA" w:rsidP="0009622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14:paraId="5CDE024E" w14:textId="2B79D89B" w:rsidR="001239FA" w:rsidRDefault="001239FA" w:rsidP="001239FA">
      <w:pPr>
        <w:pStyle w:val="a3"/>
        <w:spacing w:before="0" w:beforeAutospacing="0" w:after="0" w:afterAutospacing="0"/>
        <w:ind w:hanging="142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402200AC" wp14:editId="64E6993B">
            <wp:extent cx="2266950" cy="1700213"/>
            <wp:effectExtent l="0" t="0" r="0" b="0"/>
            <wp:docPr id="14" name="Объект 13">
              <a:extLst xmlns:a="http://schemas.openxmlformats.org/drawingml/2006/main">
                <a:ext uri="{FF2B5EF4-FFF2-40B4-BE49-F238E27FC236}">
                  <a16:creationId xmlns:a16="http://schemas.microsoft.com/office/drawing/2014/main" id="{F7AAF632-0785-4A36-A4B6-19513505020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Объект 13">
                      <a:extLst>
                        <a:ext uri="{FF2B5EF4-FFF2-40B4-BE49-F238E27FC236}">
                          <a16:creationId xmlns:a16="http://schemas.microsoft.com/office/drawing/2014/main" id="{F7AAF632-0785-4A36-A4B6-19513505020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241" cy="170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82A4752" wp14:editId="1894ACAF">
            <wp:extent cx="1462088" cy="1949450"/>
            <wp:effectExtent l="0" t="0" r="5080" b="0"/>
            <wp:docPr id="2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CEED0C12-6A74-4E54-A84C-AFB0509338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CEED0C12-6A74-4E54-A84C-AFB0509338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044" cy="195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C14BABF" wp14:editId="16F76211">
            <wp:extent cx="2190750" cy="1643063"/>
            <wp:effectExtent l="0" t="0" r="0" b="0"/>
            <wp:docPr id="13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id="{007FED62-E31F-4BA4-801D-C0EC6D7DC3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id="{007FED62-E31F-4BA4-801D-C0EC6D7DC3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725" cy="164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76F26" w14:textId="77777777" w:rsidR="001239FA" w:rsidRDefault="001239FA" w:rsidP="001239FA">
      <w:pPr>
        <w:pStyle w:val="a3"/>
        <w:spacing w:before="0" w:beforeAutospacing="0" w:after="0" w:afterAutospacing="0"/>
        <w:ind w:hanging="142"/>
        <w:jc w:val="both"/>
        <w:rPr>
          <w:sz w:val="28"/>
          <w:szCs w:val="28"/>
          <w:shd w:val="clear" w:color="auto" w:fill="FFFFFF"/>
        </w:rPr>
      </w:pPr>
    </w:p>
    <w:p w14:paraId="23FE2BD9" w14:textId="14AD713E" w:rsidR="00C611BC" w:rsidRDefault="00C611BC" w:rsidP="0009622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746878">
        <w:rPr>
          <w:sz w:val="28"/>
          <w:szCs w:val="28"/>
          <w:shd w:val="clear" w:color="auto" w:fill="FFFFFF"/>
        </w:rPr>
        <w:t xml:space="preserve">При подготовке к итоговому мероприятию «День рождения Новокузнецка», родители с детьми посетили различные достопримечательности нашего города: Площадь победы, Бульвар героев, </w:t>
      </w:r>
      <w:r w:rsidR="00385B45" w:rsidRPr="00746878">
        <w:rPr>
          <w:sz w:val="28"/>
          <w:szCs w:val="28"/>
          <w:shd w:val="clear" w:color="auto" w:fill="FFFFFF"/>
        </w:rPr>
        <w:t>железнодорожный вокзал, памятник В.В. Маяковскому, здание администрации и пр. Вместе с детьми был смонтирован видеофильм «Прогулка по Новокузнецку»</w:t>
      </w:r>
      <w:r w:rsidR="00D069F0" w:rsidRPr="00746878">
        <w:rPr>
          <w:sz w:val="28"/>
          <w:szCs w:val="28"/>
          <w:shd w:val="clear" w:color="auto" w:fill="FFFFFF"/>
        </w:rPr>
        <w:t>, который стал победителем в городском конкурсе видеороликов</w:t>
      </w:r>
      <w:r w:rsidR="00746878" w:rsidRPr="00746878">
        <w:rPr>
          <w:sz w:val="28"/>
          <w:szCs w:val="28"/>
          <w:shd w:val="clear" w:color="auto" w:fill="FFFFFF"/>
        </w:rPr>
        <w:t xml:space="preserve"> </w:t>
      </w:r>
      <w:r w:rsidR="00746878" w:rsidRPr="00746878">
        <w:rPr>
          <w:sz w:val="28"/>
          <w:szCs w:val="28"/>
          <w:shd w:val="clear" w:color="auto" w:fill="FAFAFD"/>
        </w:rPr>
        <w:t>«Я рожден в Кузбассе»</w:t>
      </w:r>
      <w:r w:rsidR="00746878" w:rsidRPr="00746878">
        <w:rPr>
          <w:sz w:val="28"/>
          <w:szCs w:val="28"/>
          <w:shd w:val="clear" w:color="auto" w:fill="FFFFFF"/>
        </w:rPr>
        <w:t xml:space="preserve"> и отмечен дипломом Кузбасской выставки-ярмарки «Образование. Карьера»</w:t>
      </w:r>
      <w:r w:rsidR="00746878">
        <w:rPr>
          <w:sz w:val="28"/>
          <w:szCs w:val="28"/>
          <w:shd w:val="clear" w:color="auto" w:fill="FFFFFF"/>
        </w:rPr>
        <w:t>.</w:t>
      </w:r>
    </w:p>
    <w:p w14:paraId="49BDE345" w14:textId="6831D9F5" w:rsidR="00464ED9" w:rsidRDefault="007271BA" w:rsidP="0009622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Постепенно расширяем и систематизируем знания детей о родном крае – Кузбассе. Совместно с родителями изготовили лэпбук, включающий в себя информацию и игры о главных профессиях людей К</w:t>
      </w:r>
      <w:r w:rsidR="003819CA">
        <w:rPr>
          <w:sz w:val="28"/>
          <w:szCs w:val="28"/>
          <w:shd w:val="clear" w:color="auto" w:fill="FFFFFF"/>
        </w:rPr>
        <w:t xml:space="preserve">емеровской области, полезных ископаемых, добываемых на её территории. </w:t>
      </w:r>
    </w:p>
    <w:p w14:paraId="5B838769" w14:textId="5FEEA733" w:rsidR="001239FA" w:rsidRDefault="001239FA" w:rsidP="0009622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14:paraId="61914A7C" w14:textId="26C6D364" w:rsidR="001239FA" w:rsidRDefault="006B6070" w:rsidP="0009622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BD1B153" wp14:editId="5DA0D6F7">
            <wp:extent cx="2492829" cy="1871778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629" cy="187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1239FA">
        <w:rPr>
          <w:noProof/>
        </w:rPr>
        <w:drawing>
          <wp:inline distT="0" distB="0" distL="0" distR="0" wp14:anchorId="4BEFBF89" wp14:editId="656BA390">
            <wp:extent cx="2467882" cy="185293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98" cy="185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2BBD9" w14:textId="6FAF9BB0" w:rsidR="00464ED9" w:rsidRDefault="003819CA" w:rsidP="00EA65DA">
      <w:pPr>
        <w:pStyle w:val="a3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рубрике «В объективе Кузбасс», дети могут познакомиться с достопримечательностями городов, изучить семь чудес Кузбасса. </w:t>
      </w:r>
    </w:p>
    <w:p w14:paraId="1B886367" w14:textId="77777777" w:rsidR="001239FA" w:rsidRDefault="001239FA" w:rsidP="006B6070">
      <w:pPr>
        <w:pStyle w:val="a3"/>
        <w:ind w:firstLine="709"/>
        <w:jc w:val="center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92F475B" wp14:editId="05D14A00">
            <wp:extent cx="2466975" cy="18522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50" cy="185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9733F" w14:textId="6801F71E" w:rsidR="00464ED9" w:rsidRDefault="003819CA" w:rsidP="00EA65DA">
      <w:pPr>
        <w:pStyle w:val="a3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 игре можно познакомиться с коренными народами, населяющими территорию нашего края и рассмотреть их национальные костюмы.</w:t>
      </w:r>
    </w:p>
    <w:p w14:paraId="2E722E6A" w14:textId="4E3EF8AB" w:rsidR="006B6070" w:rsidRDefault="006B6070" w:rsidP="00EA65DA">
      <w:pPr>
        <w:pStyle w:val="a3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735D63C" wp14:editId="54EDB1A8">
            <wp:extent cx="1608118" cy="21418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2" cy="214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81748AB" wp14:editId="1657A1B8">
            <wp:extent cx="2857500" cy="2145462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06" cy="215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2C1A4" w14:textId="60D69781" w:rsidR="007271BA" w:rsidRDefault="003819CA" w:rsidP="00EA65DA">
      <w:pPr>
        <w:pStyle w:val="a3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Главное место в лэпбуке отведено «Красной книге Кузбасса», содержащей информацию о редких и исчезающих видах растений и животных нашего края. </w:t>
      </w:r>
      <w:r w:rsidR="00004442">
        <w:rPr>
          <w:sz w:val="28"/>
          <w:szCs w:val="28"/>
          <w:shd w:val="clear" w:color="auto" w:fill="FFFFFF"/>
        </w:rPr>
        <w:t>Страницы книги выполнены с объёмными иллюстрациями для тактильного обследования, что позволяет детям со сложными сочетанными диагнозами, посещающими наше учреждение, лучше усваивать материал.</w:t>
      </w:r>
    </w:p>
    <w:p w14:paraId="237F1279" w14:textId="5B4BCF62" w:rsidR="006B6070" w:rsidRDefault="006B6070" w:rsidP="006B6070">
      <w:pPr>
        <w:pStyle w:val="a3"/>
        <w:ind w:firstLine="709"/>
        <w:jc w:val="center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FF514D3" wp14:editId="3DA3AC57">
            <wp:extent cx="3774440" cy="25622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87"/>
                    <a:stretch/>
                  </pic:blipFill>
                  <pic:spPr bwMode="auto">
                    <a:xfrm>
                      <a:off x="0" y="0"/>
                      <a:ext cx="3779052" cy="256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B4E08" w14:textId="4B1750AF" w:rsidR="005E2F1C" w:rsidRDefault="005E2F1C" w:rsidP="00EA65DA">
      <w:pPr>
        <w:pStyle w:val="a3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При подготовке к районной конференции «Моя малая Родина – Кузбасс», совместно с родителями реализовали проект «Кузбасс – территория больших возможностей». В рамках проекта изучили </w:t>
      </w:r>
      <w:r w:rsidR="007011B2">
        <w:rPr>
          <w:sz w:val="28"/>
          <w:szCs w:val="28"/>
          <w:shd w:val="clear" w:color="auto" w:fill="FFFFFF"/>
        </w:rPr>
        <w:t>информацию о людях, прославивших свой край, создали и представили на конференции презентацию о Владимире Львовиче Машкове в номинации «Кузница славных имён».</w:t>
      </w:r>
    </w:p>
    <w:p w14:paraId="587F2390" w14:textId="1D4DC607" w:rsidR="006B6070" w:rsidRDefault="004A26E1" w:rsidP="004A26E1">
      <w:pPr>
        <w:pStyle w:val="a3"/>
        <w:ind w:firstLine="709"/>
        <w:jc w:val="center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55659AC" wp14:editId="3FA4C3B1">
            <wp:extent cx="2752898" cy="2066925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382" cy="207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D7DE2" w14:textId="77777777" w:rsidR="00E2069A" w:rsidRDefault="00E923A6" w:rsidP="004A26E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Большое внимание в своей работе уделяем экологическому направлению, как составной части нравственно-патриотического воспитания. </w:t>
      </w:r>
      <w:r w:rsidR="00E2069A">
        <w:rPr>
          <w:sz w:val="28"/>
          <w:szCs w:val="28"/>
          <w:shd w:val="clear" w:color="auto" w:fill="FFFFFF"/>
        </w:rPr>
        <w:t>Совместно с родителями реализовали экологический проект «Живём не одним днём» по формированию у детей социально-бытовых компетенций, связанных с ответственным потреблением природных ресурсов.</w:t>
      </w:r>
    </w:p>
    <w:p w14:paraId="1C2576C8" w14:textId="2EF446BA" w:rsidR="007011B2" w:rsidRDefault="00E2069A" w:rsidP="004A26E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Активно</w:t>
      </w:r>
      <w:r w:rsidR="00E923A6">
        <w:rPr>
          <w:sz w:val="28"/>
          <w:szCs w:val="28"/>
          <w:shd w:val="clear" w:color="auto" w:fill="FFFFFF"/>
        </w:rPr>
        <w:t xml:space="preserve"> участвуем в экологических акциях</w:t>
      </w:r>
      <w:r w:rsidR="00FE46CF">
        <w:rPr>
          <w:sz w:val="28"/>
          <w:szCs w:val="28"/>
          <w:shd w:val="clear" w:color="auto" w:fill="FFFFFF"/>
        </w:rPr>
        <w:t>:</w:t>
      </w:r>
      <w:r w:rsidR="00E923A6">
        <w:rPr>
          <w:sz w:val="28"/>
          <w:szCs w:val="28"/>
          <w:shd w:val="clear" w:color="auto" w:fill="FFFFFF"/>
        </w:rPr>
        <w:t xml:space="preserve"> «Крышки – добрышки» - сбор пластиковых крышек для вторичной переработки, </w:t>
      </w:r>
      <w:r w:rsidR="00FE46CF">
        <w:rPr>
          <w:sz w:val="28"/>
          <w:szCs w:val="28"/>
          <w:shd w:val="clear" w:color="auto" w:fill="FFFFFF"/>
        </w:rPr>
        <w:t>«Макулатура рулит», «Многоразовая сумка, а не пакет – здоровье планете на сто лет», «Вырастим лес вместе»</w:t>
      </w:r>
      <w:r>
        <w:rPr>
          <w:sz w:val="28"/>
          <w:szCs w:val="28"/>
          <w:shd w:val="clear" w:color="auto" w:fill="FFFFFF"/>
        </w:rPr>
        <w:t>, «Сытая птица мороза не боится»</w:t>
      </w:r>
      <w:r w:rsidR="00FE46CF">
        <w:rPr>
          <w:sz w:val="28"/>
          <w:szCs w:val="28"/>
          <w:shd w:val="clear" w:color="auto" w:fill="FFFFFF"/>
        </w:rPr>
        <w:t>. Написали сценарий и поставили спектакль для родителей «Как Экосил мусор победил».</w:t>
      </w:r>
    </w:p>
    <w:p w14:paraId="6C4A16D9" w14:textId="715B7565" w:rsidR="004A26E1" w:rsidRDefault="004A26E1" w:rsidP="004A26E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14:paraId="5CB3998D" w14:textId="41DCC5DB" w:rsidR="004A26E1" w:rsidRDefault="004A26E1" w:rsidP="004A26E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FCF0FF0" wp14:editId="24393617">
            <wp:extent cx="5514975" cy="3038475"/>
            <wp:effectExtent l="0" t="0" r="9525" b="9525"/>
            <wp:docPr id="17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0E9EDC0B-2FCB-4451-BB77-5A6FEC961E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0E9EDC0B-2FCB-4451-BB77-5A6FEC961E80}"/>
                        </a:ext>
                      </a:extLst>
                    </pic:cNvPr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F308F" w14:textId="77777777" w:rsidR="004A26E1" w:rsidRDefault="004A26E1" w:rsidP="004A26E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14:paraId="7BF31F4D" w14:textId="56EE8601" w:rsidR="00E2069A" w:rsidRDefault="00E2069A" w:rsidP="004A26E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Устраиваем выступления агитбригады перед родителями и воспитанниками других групп учреждения.</w:t>
      </w:r>
    </w:p>
    <w:p w14:paraId="1797B94B" w14:textId="32AC3F6C" w:rsidR="004A26E1" w:rsidRDefault="004A26E1" w:rsidP="004A26E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14:paraId="1509EF86" w14:textId="22D062E7" w:rsidR="004A26E1" w:rsidRDefault="004A26E1" w:rsidP="004A26E1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4CD8954" wp14:editId="2EB9A3DF">
            <wp:extent cx="2505075" cy="1532890"/>
            <wp:effectExtent l="0" t="0" r="9525" b="0"/>
            <wp:docPr id="18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5B87257B-8DEA-4EB9-BC66-575DC21372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5B87257B-8DEA-4EB9-BC66-575DC213723C}"/>
                        </a:ext>
                      </a:extLst>
                    </pic:cNvPr>
                    <pic:cNvPicPr/>
                  </pic:nvPicPr>
                  <pic:blipFill rotWithShape="1">
                    <a:blip r:embed="rId24"/>
                    <a:srcRect l="10575" t="529" r="7429" b="56614"/>
                    <a:stretch/>
                  </pic:blipFill>
                  <pic:spPr bwMode="auto">
                    <a:xfrm>
                      <a:off x="0" y="0"/>
                      <a:ext cx="2512236" cy="1537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22F0">
        <w:rPr>
          <w:noProof/>
        </w:rPr>
        <w:drawing>
          <wp:inline distT="0" distB="0" distL="0" distR="0" wp14:anchorId="77CE24D4" wp14:editId="578A716D">
            <wp:extent cx="2381250" cy="1580727"/>
            <wp:effectExtent l="0" t="0" r="0" b="635"/>
            <wp:docPr id="21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5B87257B-8DEA-4EB9-BC66-575DC21372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5B87257B-8DEA-4EB9-BC66-575DC213723C}"/>
                        </a:ext>
                      </a:extLst>
                    </pic:cNvPr>
                    <pic:cNvPicPr/>
                  </pic:nvPicPr>
                  <pic:blipFill rotWithShape="1">
                    <a:blip r:embed="rId24"/>
                    <a:srcRect l="7143" t="42593"/>
                    <a:stretch/>
                  </pic:blipFill>
                  <pic:spPr bwMode="auto">
                    <a:xfrm>
                      <a:off x="0" y="0"/>
                      <a:ext cx="2391997" cy="1587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EF6EF" w14:textId="77777777" w:rsidR="00BD22F0" w:rsidRDefault="00BD22F0" w:rsidP="004A26E1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  <w:shd w:val="clear" w:color="auto" w:fill="FFFFFF"/>
        </w:rPr>
      </w:pPr>
    </w:p>
    <w:p w14:paraId="4D7F4F55" w14:textId="683EF814" w:rsidR="006E0644" w:rsidRDefault="00E2069A" w:rsidP="004A26E1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рамках </w:t>
      </w:r>
      <w:r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к</w:t>
      </w:r>
      <w:r w:rsidRPr="00E2069A"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ультурно-патриотическо</w:t>
      </w:r>
      <w:r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го направления, знакомим детей с </w:t>
      </w:r>
      <w:r w:rsidR="006E0644"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традициями и обычаями своей страны. Прививаем любовь и интерес к национальным праздникам: колядки, масленица. Учим с детьми хороводы, народные песни. Устраиваем частушечную дуэль между детьми и родителями. Играем в народные игры.</w:t>
      </w:r>
    </w:p>
    <w:p w14:paraId="6A8411E0" w14:textId="77777777" w:rsidR="008254FE" w:rsidRDefault="006E0644" w:rsidP="004A26E1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Отмечаем важные государственные праздники: День народного единства, День России, День победы, День рождения Российского флага. Совместно с родителями </w:t>
      </w:r>
      <w:r w:rsidR="00D40FF4"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и детьми учим гимн России, поём песни военных лет, </w:t>
      </w:r>
    </w:p>
    <w:p w14:paraId="30C82B9F" w14:textId="1098143A" w:rsidR="00E2069A" w:rsidRDefault="004A26E1" w:rsidP="004A26E1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lastRenderedPageBreak/>
        <w:t>О</w:t>
      </w:r>
      <w:r w:rsidR="00D40FF4"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формляем стенд «Бессмертный полк», возлагаем к нему цветы. Одной из полюбившихся детям и родителям традиций, стала солдатская каша из котелка на День победы.</w:t>
      </w:r>
    </w:p>
    <w:p w14:paraId="37347A3C" w14:textId="01FB9659" w:rsidR="0089724D" w:rsidRDefault="0089724D" w:rsidP="00BD22F0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755A5CB5" wp14:editId="41C8E057">
            <wp:extent cx="2364739" cy="1773555"/>
            <wp:effectExtent l="0" t="0" r="0" b="0"/>
            <wp:docPr id="39940" name="Picture 4" descr="C:\Users\Natalia\Downloads\-528730537263955013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4" descr="C:\Users\Natalia\Downloads\-5287305372639550131_12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673" cy="1777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70DA92" wp14:editId="3FC9B7FF">
            <wp:extent cx="2314575" cy="1735931"/>
            <wp:effectExtent l="0" t="0" r="0" b="0"/>
            <wp:docPr id="19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01C7D68D-F4F1-69D6-34C6-F47CE15036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01C7D68D-F4F1-69D6-34C6-F47CE15036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805" cy="1740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E11BA17" w14:textId="1B96C476" w:rsidR="004A26E1" w:rsidRPr="00BD22F0" w:rsidRDefault="0089724D" w:rsidP="00BD22F0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7DAD27C8" wp14:editId="0DBFD5D7">
            <wp:extent cx="4277545" cy="1923847"/>
            <wp:effectExtent l="0" t="0" r="0" b="635"/>
            <wp:docPr id="39938" name="Picture 2" descr="C:\Users\Natalia\Downloads\20220506_104940_05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C:\Users\Natalia\Downloads\20220506_104940_0536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083" cy="1930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2B23ABE" w14:textId="0FD00F75" w:rsidR="00D40FF4" w:rsidRDefault="00D40FF4" w:rsidP="004A26E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2102A5">
        <w:rPr>
          <w:sz w:val="28"/>
          <w:szCs w:val="28"/>
          <w:shd w:val="clear" w:color="auto" w:fill="FFFFFF"/>
        </w:rPr>
        <w:t>Патриотизм – это любовь к Родине, преданность своему Отечеству, стремление служить его интересам и готовность, к его защите.</w:t>
      </w:r>
      <w:r>
        <w:rPr>
          <w:sz w:val="28"/>
          <w:szCs w:val="28"/>
          <w:shd w:val="clear" w:color="auto" w:fill="FFFFFF"/>
        </w:rPr>
        <w:t xml:space="preserve"> </w:t>
      </w:r>
    </w:p>
    <w:p w14:paraId="3BEDBD71" w14:textId="12A21D79" w:rsidR="00D40FF4" w:rsidRDefault="00D40FF4" w:rsidP="004A26E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Дети и родители нашего учреждения стараются оказывать посильную помощь и поддержку нашим бойцам, находящимся в зоне СВО.</w:t>
      </w:r>
    </w:p>
    <w:p w14:paraId="705172E3" w14:textId="38A47D8A" w:rsidR="00D40FF4" w:rsidRDefault="00D40FF4" w:rsidP="004A26E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Дети рисуют рисунки, пишут письма солдатам, родители помогают в сборе посылок</w:t>
      </w:r>
      <w:r w:rsidR="006436A2">
        <w:rPr>
          <w:sz w:val="28"/>
          <w:szCs w:val="28"/>
          <w:shd w:val="clear" w:color="auto" w:fill="FFFFFF"/>
        </w:rPr>
        <w:t xml:space="preserve"> для солдат, госпиталей и детских садов</w:t>
      </w:r>
      <w:r>
        <w:rPr>
          <w:sz w:val="28"/>
          <w:szCs w:val="28"/>
          <w:shd w:val="clear" w:color="auto" w:fill="FFFFFF"/>
        </w:rPr>
        <w:t xml:space="preserve">. Было записано несколько </w:t>
      </w:r>
      <w:r w:rsidR="006436A2">
        <w:rPr>
          <w:sz w:val="28"/>
          <w:szCs w:val="28"/>
          <w:shd w:val="clear" w:color="auto" w:fill="FFFFFF"/>
        </w:rPr>
        <w:t>видео обращений</w:t>
      </w:r>
      <w:r>
        <w:rPr>
          <w:sz w:val="28"/>
          <w:szCs w:val="28"/>
          <w:shd w:val="clear" w:color="auto" w:fill="FFFFFF"/>
        </w:rPr>
        <w:t xml:space="preserve"> с</w:t>
      </w:r>
      <w:r w:rsidR="006436A2">
        <w:rPr>
          <w:sz w:val="28"/>
          <w:szCs w:val="28"/>
          <w:shd w:val="clear" w:color="auto" w:fill="FFFFFF"/>
        </w:rPr>
        <w:t>о словами поддержки нашим бойцам, со стихами, песнями и поздравлением с праздниками.</w:t>
      </w:r>
    </w:p>
    <w:p w14:paraId="1970F10D" w14:textId="1CDC3201" w:rsidR="00BD22F0" w:rsidRDefault="00BD22F0" w:rsidP="004A26E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14:paraId="2BB83AD2" w14:textId="017319DA" w:rsidR="00BD22F0" w:rsidRPr="002102A5" w:rsidRDefault="00BD22F0" w:rsidP="00BD22F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BD22F0">
        <w:rPr>
          <w:sz w:val="28"/>
          <w:szCs w:val="28"/>
          <w:shd w:val="clear" w:color="auto" w:fill="FFFFFF"/>
        </w:rPr>
        <w:drawing>
          <wp:inline distT="0" distB="0" distL="0" distR="0" wp14:anchorId="7FCB7BCB" wp14:editId="7A2891ED">
            <wp:extent cx="5124450" cy="360650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54505" cy="362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E108A" w14:textId="77777777" w:rsidR="000D690F" w:rsidRPr="00EA65DA" w:rsidRDefault="000D690F" w:rsidP="004A26E1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EA65DA">
        <w:rPr>
          <w:rStyle w:val="c7"/>
          <w:b/>
          <w:bCs/>
          <w:color w:val="000000"/>
          <w:sz w:val="30"/>
          <w:szCs w:val="30"/>
        </w:rPr>
        <w:lastRenderedPageBreak/>
        <w:t>Вывод:</w:t>
      </w:r>
    </w:p>
    <w:p w14:paraId="0D4D5B6C" w14:textId="3948C1D1" w:rsidR="000D690F" w:rsidRPr="00F310B5" w:rsidRDefault="000D690F" w:rsidP="004A26E1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 w:rsidRPr="00F310B5">
        <w:rPr>
          <w:rStyle w:val="c7"/>
          <w:color w:val="000000"/>
          <w:sz w:val="30"/>
          <w:szCs w:val="30"/>
        </w:rPr>
        <w:t>На сегодняшний день можно сказать, что у нас сложил</w:t>
      </w:r>
      <w:r w:rsidR="008254FE" w:rsidRPr="00F310B5">
        <w:rPr>
          <w:rStyle w:val="c7"/>
          <w:color w:val="000000"/>
          <w:sz w:val="30"/>
          <w:szCs w:val="30"/>
        </w:rPr>
        <w:t>ись</w:t>
      </w:r>
      <w:r w:rsidRPr="00F310B5">
        <w:rPr>
          <w:rStyle w:val="c7"/>
          <w:color w:val="000000"/>
          <w:sz w:val="30"/>
          <w:szCs w:val="30"/>
        </w:rPr>
        <w:t xml:space="preserve"> </w:t>
      </w:r>
      <w:r w:rsidR="008254FE" w:rsidRPr="00F310B5">
        <w:rPr>
          <w:rStyle w:val="c7"/>
          <w:color w:val="000000"/>
          <w:sz w:val="30"/>
          <w:szCs w:val="30"/>
        </w:rPr>
        <w:t>хорошие партнёрские взаимоотношения</w:t>
      </w:r>
      <w:r w:rsidRPr="00F310B5">
        <w:rPr>
          <w:rStyle w:val="c7"/>
          <w:color w:val="000000"/>
          <w:sz w:val="30"/>
          <w:szCs w:val="30"/>
        </w:rPr>
        <w:t xml:space="preserve"> в работе с родителями, а использование разнообразных форм взаимодействия с семьями воспитанников даёт положительные результаты в развитии личности </w:t>
      </w:r>
      <w:r w:rsidR="008254FE" w:rsidRPr="00F310B5">
        <w:rPr>
          <w:rStyle w:val="c7"/>
          <w:color w:val="000000"/>
          <w:sz w:val="30"/>
          <w:szCs w:val="30"/>
        </w:rPr>
        <w:t>детей,</w:t>
      </w:r>
      <w:r w:rsidRPr="00F310B5">
        <w:rPr>
          <w:rStyle w:val="c7"/>
          <w:color w:val="000000"/>
          <w:sz w:val="30"/>
          <w:szCs w:val="30"/>
        </w:rPr>
        <w:t xml:space="preserve"> </w:t>
      </w:r>
      <w:r w:rsidR="008254FE" w:rsidRPr="00F310B5">
        <w:rPr>
          <w:rStyle w:val="c7"/>
          <w:color w:val="000000"/>
          <w:sz w:val="30"/>
          <w:szCs w:val="30"/>
        </w:rPr>
        <w:t>их</w:t>
      </w:r>
      <w:r w:rsidRPr="00F310B5">
        <w:rPr>
          <w:rStyle w:val="c7"/>
          <w:color w:val="000000"/>
          <w:sz w:val="30"/>
          <w:szCs w:val="30"/>
        </w:rPr>
        <w:t xml:space="preserve"> позитивной социализации.</w:t>
      </w:r>
      <w:r w:rsidRPr="00F310B5">
        <w:rPr>
          <w:color w:val="000000"/>
          <w:sz w:val="30"/>
          <w:szCs w:val="30"/>
        </w:rPr>
        <w:br/>
      </w:r>
      <w:r w:rsidRPr="00F310B5">
        <w:rPr>
          <w:rStyle w:val="c7"/>
          <w:color w:val="000000"/>
          <w:sz w:val="30"/>
          <w:szCs w:val="30"/>
        </w:rPr>
        <w:t xml:space="preserve">Неформальный, творческий подход к взаимодействию с семьями, делает родителей помощниками, союзниками, единомышленниками, а жизнь детей в детском саду </w:t>
      </w:r>
      <w:r w:rsidR="008254FE" w:rsidRPr="00F310B5">
        <w:rPr>
          <w:rStyle w:val="c7"/>
          <w:color w:val="000000"/>
          <w:sz w:val="30"/>
          <w:szCs w:val="30"/>
        </w:rPr>
        <w:t xml:space="preserve">становится </w:t>
      </w:r>
      <w:r w:rsidRPr="00F310B5">
        <w:rPr>
          <w:rStyle w:val="c7"/>
          <w:color w:val="000000"/>
          <w:sz w:val="30"/>
          <w:szCs w:val="30"/>
        </w:rPr>
        <w:t>ярче, разнообразнее и радостнее.</w:t>
      </w:r>
    </w:p>
    <w:p w14:paraId="0D713365" w14:textId="77777777" w:rsidR="000D690F" w:rsidRPr="00F310B5" w:rsidRDefault="000D690F" w:rsidP="004A26E1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30"/>
          <w:szCs w:val="30"/>
        </w:rPr>
      </w:pPr>
    </w:p>
    <w:p w14:paraId="423CFAA6" w14:textId="77777777" w:rsidR="000D690F" w:rsidRDefault="000D690F" w:rsidP="004A26E1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30"/>
          <w:szCs w:val="30"/>
        </w:rPr>
      </w:pPr>
    </w:p>
    <w:p w14:paraId="1D53DEEF" w14:textId="77777777" w:rsidR="000D690F" w:rsidRDefault="000D690F" w:rsidP="004A26E1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30"/>
          <w:szCs w:val="30"/>
        </w:rPr>
      </w:pPr>
    </w:p>
    <w:p w14:paraId="47C9C733" w14:textId="77777777" w:rsidR="000D690F" w:rsidRDefault="000D690F" w:rsidP="004A26E1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30"/>
          <w:szCs w:val="30"/>
        </w:rPr>
      </w:pPr>
    </w:p>
    <w:p w14:paraId="02CF5AB2" w14:textId="77777777" w:rsidR="000D690F" w:rsidRDefault="000D690F" w:rsidP="00EA65DA">
      <w:pPr>
        <w:spacing w:line="240" w:lineRule="auto"/>
        <w:ind w:firstLine="709"/>
        <w:jc w:val="both"/>
      </w:pPr>
    </w:p>
    <w:sectPr w:rsidR="000D690F" w:rsidSect="00096226">
      <w:pgSz w:w="11906" w:h="16838" w:code="9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C6A00"/>
    <w:multiLevelType w:val="hybridMultilevel"/>
    <w:tmpl w:val="7D1C36EC"/>
    <w:lvl w:ilvl="0" w:tplc="656C7852">
      <w:start w:val="1"/>
      <w:numFmt w:val="decimal"/>
      <w:lvlText w:val="%1."/>
      <w:lvlJc w:val="left"/>
      <w:pPr>
        <w:ind w:left="1287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75120589"/>
    <w:multiLevelType w:val="hybridMultilevel"/>
    <w:tmpl w:val="E2CEB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510"/>
    <w:rsid w:val="00004442"/>
    <w:rsid w:val="000343FB"/>
    <w:rsid w:val="00091F9F"/>
    <w:rsid w:val="00096226"/>
    <w:rsid w:val="000D690F"/>
    <w:rsid w:val="001239FA"/>
    <w:rsid w:val="00125D16"/>
    <w:rsid w:val="001F0A7B"/>
    <w:rsid w:val="002102A5"/>
    <w:rsid w:val="003819CA"/>
    <w:rsid w:val="00385B45"/>
    <w:rsid w:val="00464ED9"/>
    <w:rsid w:val="004A26E1"/>
    <w:rsid w:val="00533641"/>
    <w:rsid w:val="005E2F1C"/>
    <w:rsid w:val="006436A2"/>
    <w:rsid w:val="0069332B"/>
    <w:rsid w:val="006B6070"/>
    <w:rsid w:val="006D4850"/>
    <w:rsid w:val="006E0644"/>
    <w:rsid w:val="006F0113"/>
    <w:rsid w:val="007011B2"/>
    <w:rsid w:val="007123BF"/>
    <w:rsid w:val="007271BA"/>
    <w:rsid w:val="00746878"/>
    <w:rsid w:val="007D58A1"/>
    <w:rsid w:val="008254FE"/>
    <w:rsid w:val="0089724D"/>
    <w:rsid w:val="0095042A"/>
    <w:rsid w:val="009A0ECE"/>
    <w:rsid w:val="00A10570"/>
    <w:rsid w:val="00A331DB"/>
    <w:rsid w:val="00A7455E"/>
    <w:rsid w:val="00B01E15"/>
    <w:rsid w:val="00BD22F0"/>
    <w:rsid w:val="00BE1510"/>
    <w:rsid w:val="00C611BC"/>
    <w:rsid w:val="00CD3A2D"/>
    <w:rsid w:val="00D069F0"/>
    <w:rsid w:val="00D20937"/>
    <w:rsid w:val="00D235ED"/>
    <w:rsid w:val="00D25E31"/>
    <w:rsid w:val="00D40FF4"/>
    <w:rsid w:val="00E2069A"/>
    <w:rsid w:val="00E81552"/>
    <w:rsid w:val="00E923A6"/>
    <w:rsid w:val="00EA65DA"/>
    <w:rsid w:val="00EB5A46"/>
    <w:rsid w:val="00F000F1"/>
    <w:rsid w:val="00F20C11"/>
    <w:rsid w:val="00F310B5"/>
    <w:rsid w:val="00FE4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15F87"/>
  <w15:chartTrackingRefBased/>
  <w15:docId w15:val="{27CEFCA6-9395-4553-8194-1BBBC3C66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0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20937"/>
    <w:rPr>
      <w:b/>
      <w:bCs/>
    </w:rPr>
  </w:style>
  <w:style w:type="character" w:styleId="a5">
    <w:name w:val="Emphasis"/>
    <w:basedOn w:val="a0"/>
    <w:uiPriority w:val="20"/>
    <w:qFormat/>
    <w:rsid w:val="00D20937"/>
    <w:rPr>
      <w:i/>
      <w:iCs/>
    </w:rPr>
  </w:style>
  <w:style w:type="character" w:styleId="a6">
    <w:name w:val="Hyperlink"/>
    <w:basedOn w:val="a0"/>
    <w:uiPriority w:val="99"/>
    <w:semiHidden/>
    <w:unhideWhenUsed/>
    <w:rsid w:val="00D20937"/>
    <w:rPr>
      <w:color w:val="0000FF"/>
      <w:u w:val="single"/>
    </w:rPr>
  </w:style>
  <w:style w:type="table" w:styleId="a7">
    <w:name w:val="Table Grid"/>
    <w:basedOn w:val="a1"/>
    <w:uiPriority w:val="39"/>
    <w:rsid w:val="00D25E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9A0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A0ECE"/>
  </w:style>
  <w:style w:type="paragraph" w:customStyle="1" w:styleId="c6">
    <w:name w:val="c6"/>
    <w:basedOn w:val="a"/>
    <w:rsid w:val="00643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436A2"/>
  </w:style>
  <w:style w:type="paragraph" w:customStyle="1" w:styleId="c9">
    <w:name w:val="c9"/>
    <w:basedOn w:val="a"/>
    <w:rsid w:val="00643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436A2"/>
  </w:style>
  <w:style w:type="character" w:customStyle="1" w:styleId="c7">
    <w:name w:val="c7"/>
    <w:basedOn w:val="a0"/>
    <w:rsid w:val="000D69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3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4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2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28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83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8F2C6-500B-417D-BB7F-C72981526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1</Pages>
  <Words>1760</Words>
  <Characters>10033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2024-04-21T11:51:00Z</dcterms:created>
  <dcterms:modified xsi:type="dcterms:W3CDTF">2024-12-13T14:32:00Z</dcterms:modified>
</cp:coreProperties>
</file>